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E0" w:rsidRPr="007F5E4A" w:rsidRDefault="005D2CE0" w:rsidP="00853E7D">
      <w:pPr>
        <w:widowControl/>
        <w:ind w:firstLine="709"/>
        <w:jc w:val="center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>РОССИЙСКАЯ ФЕДЕРАЦИЯ</w:t>
      </w:r>
    </w:p>
    <w:p w:rsidR="005D2CE0" w:rsidRPr="007F5E4A" w:rsidRDefault="005D2CE0" w:rsidP="00853E7D">
      <w:pPr>
        <w:widowControl/>
        <w:ind w:firstLine="709"/>
        <w:jc w:val="center"/>
        <w:rPr>
          <w:rFonts w:ascii="Arial" w:hAnsi="Arial"/>
          <w:color w:val="000000" w:themeColor="text1"/>
          <w:szCs w:val="28"/>
        </w:rPr>
      </w:pPr>
    </w:p>
    <w:p w:rsidR="005D2CE0" w:rsidRPr="007F5E4A" w:rsidRDefault="005D2CE0" w:rsidP="00853E7D">
      <w:pPr>
        <w:widowControl/>
        <w:ind w:firstLine="709"/>
        <w:jc w:val="center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 xml:space="preserve">АДМИНИСТРАЦИЯ </w:t>
      </w:r>
      <w:r w:rsidR="009057D9" w:rsidRPr="007F5E4A">
        <w:rPr>
          <w:rFonts w:ascii="Arial" w:hAnsi="Arial"/>
          <w:color w:val="000000" w:themeColor="text1"/>
          <w:szCs w:val="28"/>
        </w:rPr>
        <w:t>ТУЛАТИНСКОГО</w:t>
      </w:r>
      <w:r w:rsidRPr="007F5E4A">
        <w:rPr>
          <w:rFonts w:ascii="Arial" w:hAnsi="Arial"/>
          <w:color w:val="000000" w:themeColor="text1"/>
          <w:szCs w:val="28"/>
        </w:rPr>
        <w:t xml:space="preserve"> СЕЛЬСОВЕТА</w:t>
      </w:r>
    </w:p>
    <w:p w:rsidR="005D2CE0" w:rsidRPr="007F5E4A" w:rsidRDefault="005D2CE0" w:rsidP="00853E7D">
      <w:pPr>
        <w:widowControl/>
        <w:ind w:firstLine="709"/>
        <w:jc w:val="center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>ЧАРЫШСКОГО РАЙОНА АЛТАЙСКОГО КРАЯ</w:t>
      </w:r>
    </w:p>
    <w:p w:rsidR="005D2CE0" w:rsidRPr="007F5E4A" w:rsidRDefault="005D2CE0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5D2CE0" w:rsidRPr="007F5E4A" w:rsidRDefault="005D2CE0" w:rsidP="00853E7D">
      <w:pPr>
        <w:widowControl/>
        <w:ind w:firstLine="709"/>
        <w:jc w:val="center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>ПОСТАНОВЛЕНИЕ</w:t>
      </w:r>
    </w:p>
    <w:p w:rsidR="005D2CE0" w:rsidRPr="007F5E4A" w:rsidRDefault="005D2CE0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5D2CE0" w:rsidRPr="007F5E4A" w:rsidRDefault="009057D9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>09</w:t>
      </w:r>
      <w:r w:rsidR="005D2CE0" w:rsidRPr="007F5E4A">
        <w:rPr>
          <w:rFonts w:ascii="Arial" w:hAnsi="Arial"/>
          <w:color w:val="000000" w:themeColor="text1"/>
          <w:szCs w:val="28"/>
        </w:rPr>
        <w:t>.</w:t>
      </w:r>
      <w:r w:rsidRPr="007F5E4A">
        <w:rPr>
          <w:rFonts w:ascii="Arial" w:hAnsi="Arial"/>
          <w:color w:val="000000" w:themeColor="text1"/>
          <w:szCs w:val="28"/>
        </w:rPr>
        <w:t>03</w:t>
      </w:r>
      <w:r w:rsidR="005D2CE0" w:rsidRPr="007F5E4A">
        <w:rPr>
          <w:rFonts w:ascii="Arial" w:hAnsi="Arial"/>
          <w:color w:val="000000" w:themeColor="text1"/>
          <w:szCs w:val="28"/>
        </w:rPr>
        <w:t>.20</w:t>
      </w:r>
      <w:r w:rsidRPr="007F5E4A">
        <w:rPr>
          <w:rFonts w:ascii="Arial" w:hAnsi="Arial"/>
          <w:color w:val="000000" w:themeColor="text1"/>
          <w:szCs w:val="28"/>
        </w:rPr>
        <w:t>21</w:t>
      </w:r>
      <w:r w:rsidR="005D2CE0" w:rsidRPr="007F5E4A">
        <w:rPr>
          <w:rFonts w:ascii="Arial" w:hAnsi="Arial"/>
          <w:color w:val="000000" w:themeColor="text1"/>
          <w:szCs w:val="28"/>
        </w:rPr>
        <w:t xml:space="preserve">                                       с.</w:t>
      </w:r>
      <w:r w:rsidRPr="007F5E4A">
        <w:rPr>
          <w:rFonts w:ascii="Arial" w:hAnsi="Arial"/>
          <w:color w:val="000000" w:themeColor="text1"/>
          <w:szCs w:val="28"/>
        </w:rPr>
        <w:t>Тулата</w:t>
      </w:r>
      <w:r w:rsidR="005D2CE0" w:rsidRPr="007F5E4A">
        <w:rPr>
          <w:rFonts w:ascii="Arial" w:hAnsi="Arial"/>
          <w:color w:val="000000" w:themeColor="text1"/>
          <w:szCs w:val="28"/>
        </w:rPr>
        <w:t xml:space="preserve">                                               № </w:t>
      </w:r>
      <w:r w:rsidRPr="007F5E4A">
        <w:rPr>
          <w:rFonts w:ascii="Arial" w:hAnsi="Arial"/>
          <w:color w:val="000000" w:themeColor="text1"/>
          <w:szCs w:val="28"/>
        </w:rPr>
        <w:t>9</w:t>
      </w:r>
    </w:p>
    <w:p w:rsidR="005D2CE0" w:rsidRPr="007F5E4A" w:rsidRDefault="005D2CE0" w:rsidP="007F5E4A">
      <w:pPr>
        <w:widowControl/>
        <w:ind w:firstLine="709"/>
        <w:jc w:val="both"/>
        <w:rPr>
          <w:rFonts w:ascii="Arial" w:hAnsi="Arial"/>
          <w:bCs/>
          <w:color w:val="000000" w:themeColor="text1"/>
          <w:szCs w:val="27"/>
          <w:lang w:eastAsia="ru-RU"/>
        </w:rPr>
      </w:pPr>
    </w:p>
    <w:p w:rsidR="005D2CE0" w:rsidRPr="007F5E4A" w:rsidRDefault="005D2CE0" w:rsidP="007F5E4A">
      <w:pPr>
        <w:widowControl/>
        <w:ind w:firstLine="709"/>
        <w:jc w:val="both"/>
        <w:rPr>
          <w:rFonts w:ascii="Arial" w:hAnsi="Arial"/>
          <w:bCs/>
          <w:color w:val="000000" w:themeColor="text1"/>
          <w:szCs w:val="28"/>
          <w:lang w:eastAsia="ru-RU"/>
        </w:rPr>
      </w:pPr>
      <w:r w:rsidRPr="007F5E4A">
        <w:rPr>
          <w:rFonts w:ascii="Arial" w:hAnsi="Arial"/>
          <w:bCs/>
          <w:color w:val="000000" w:themeColor="text1"/>
          <w:szCs w:val="28"/>
          <w:lang w:eastAsia="ru-RU"/>
        </w:rPr>
        <w:t>Об утверждении</w:t>
      </w:r>
      <w:r w:rsidR="00FD67AA" w:rsidRPr="007F5E4A">
        <w:rPr>
          <w:rFonts w:ascii="Arial" w:hAnsi="Arial"/>
          <w:bCs/>
          <w:color w:val="000000" w:themeColor="text1"/>
          <w:szCs w:val="28"/>
          <w:lang w:eastAsia="ru-RU"/>
        </w:rPr>
        <w:t xml:space="preserve">          </w:t>
      </w:r>
      <w:r w:rsidRPr="007F5E4A">
        <w:rPr>
          <w:rFonts w:ascii="Arial" w:hAnsi="Arial"/>
          <w:bCs/>
          <w:color w:val="000000" w:themeColor="text1"/>
          <w:szCs w:val="28"/>
          <w:lang w:eastAsia="ru-RU"/>
        </w:rPr>
        <w:t xml:space="preserve"> </w:t>
      </w:r>
      <w:bookmarkStart w:id="0" w:name="YANDEX_2"/>
      <w:bookmarkEnd w:id="0"/>
      <w:r w:rsidRPr="007F5E4A">
        <w:rPr>
          <w:rFonts w:ascii="Arial" w:hAnsi="Arial"/>
          <w:bCs/>
          <w:color w:val="000000" w:themeColor="text1"/>
          <w:szCs w:val="28"/>
          <w:lang w:eastAsia="ru-RU"/>
        </w:rPr>
        <w:t> административного </w:t>
      </w:r>
    </w:p>
    <w:p w:rsidR="00AC7500" w:rsidRPr="007F5E4A" w:rsidRDefault="005D2CE0" w:rsidP="007F5E4A">
      <w:pPr>
        <w:widowControl/>
        <w:ind w:firstLine="709"/>
        <w:jc w:val="both"/>
        <w:rPr>
          <w:rFonts w:ascii="Arial" w:hAnsi="Arial"/>
          <w:bCs/>
          <w:color w:val="000000" w:themeColor="text1"/>
          <w:szCs w:val="28"/>
          <w:lang w:eastAsia="ru-RU"/>
        </w:rPr>
      </w:pPr>
      <w:bookmarkStart w:id="1" w:name="YANDEX_3"/>
      <w:bookmarkEnd w:id="1"/>
      <w:r w:rsidRPr="007F5E4A">
        <w:rPr>
          <w:rFonts w:ascii="Arial" w:hAnsi="Arial"/>
          <w:bCs/>
          <w:color w:val="000000" w:themeColor="text1"/>
          <w:szCs w:val="28"/>
          <w:lang w:eastAsia="ru-RU"/>
        </w:rPr>
        <w:t xml:space="preserve">регламента  предоставления </w:t>
      </w:r>
      <w:r w:rsidRPr="007F5E4A">
        <w:rPr>
          <w:rFonts w:ascii="Arial" w:hAnsi="Arial"/>
          <w:bCs/>
          <w:color w:val="000000" w:themeColor="text1"/>
          <w:szCs w:val="28"/>
        </w:rPr>
        <w:t>муници</w:t>
      </w:r>
      <w:r w:rsidRPr="007F5E4A">
        <w:rPr>
          <w:rFonts w:ascii="Arial" w:hAnsi="Arial"/>
          <w:bCs/>
          <w:color w:val="000000" w:themeColor="text1"/>
          <w:szCs w:val="28"/>
          <w:lang w:eastAsia="ru-RU"/>
        </w:rPr>
        <w:t xml:space="preserve">пальной </w:t>
      </w:r>
    </w:p>
    <w:p w:rsidR="00AC7500" w:rsidRPr="007F5E4A" w:rsidRDefault="005D2CE0" w:rsidP="007F5E4A">
      <w:pPr>
        <w:widowControl/>
        <w:ind w:firstLine="709"/>
        <w:jc w:val="both"/>
        <w:rPr>
          <w:rFonts w:ascii="Arial" w:hAnsi="Arial"/>
          <w:bCs/>
          <w:color w:val="000000" w:themeColor="text1"/>
          <w:szCs w:val="28"/>
        </w:rPr>
      </w:pPr>
      <w:r w:rsidRPr="007F5E4A">
        <w:rPr>
          <w:rFonts w:ascii="Arial" w:hAnsi="Arial"/>
          <w:bCs/>
          <w:color w:val="000000" w:themeColor="text1"/>
          <w:szCs w:val="28"/>
          <w:lang w:eastAsia="ru-RU"/>
        </w:rPr>
        <w:t xml:space="preserve">услуги </w:t>
      </w:r>
      <w:r w:rsidR="00FD67AA" w:rsidRPr="007F5E4A">
        <w:rPr>
          <w:rFonts w:ascii="Arial" w:hAnsi="Arial"/>
          <w:bCs/>
          <w:color w:val="000000" w:themeColor="text1"/>
          <w:szCs w:val="28"/>
          <w:lang w:eastAsia="ru-RU"/>
        </w:rPr>
        <w:t xml:space="preserve">  </w:t>
      </w:r>
      <w:r w:rsidRPr="007F5E4A">
        <w:rPr>
          <w:rFonts w:ascii="Arial" w:hAnsi="Arial"/>
          <w:bCs/>
          <w:color w:val="000000" w:themeColor="text1"/>
          <w:szCs w:val="28"/>
          <w:lang w:eastAsia="ru-RU"/>
        </w:rPr>
        <w:t>«</w:t>
      </w:r>
      <w:bookmarkStart w:id="2" w:name="YANDEX_4"/>
      <w:bookmarkStart w:id="3" w:name="YANDEX_5"/>
      <w:bookmarkEnd w:id="2"/>
      <w:bookmarkEnd w:id="3"/>
      <w:r w:rsidRPr="007F5E4A">
        <w:rPr>
          <w:rFonts w:ascii="Arial" w:hAnsi="Arial"/>
          <w:bCs/>
          <w:color w:val="000000" w:themeColor="text1"/>
          <w:szCs w:val="28"/>
        </w:rPr>
        <w:t xml:space="preserve">Постановка </w:t>
      </w:r>
      <w:r w:rsidR="00FD67AA" w:rsidRPr="007F5E4A">
        <w:rPr>
          <w:rFonts w:ascii="Arial" w:hAnsi="Arial"/>
          <w:bCs/>
          <w:color w:val="000000" w:themeColor="text1"/>
          <w:szCs w:val="28"/>
        </w:rPr>
        <w:t xml:space="preserve"> </w:t>
      </w:r>
      <w:r w:rsidRPr="007F5E4A">
        <w:rPr>
          <w:rFonts w:ascii="Arial" w:hAnsi="Arial"/>
          <w:bCs/>
          <w:color w:val="000000" w:themeColor="text1"/>
          <w:szCs w:val="28"/>
        </w:rPr>
        <w:t>гражда</w:t>
      </w:r>
      <w:bookmarkStart w:id="4" w:name="YANDEX_9"/>
      <w:bookmarkEnd w:id="4"/>
      <w:r w:rsidRPr="007F5E4A">
        <w:rPr>
          <w:rFonts w:ascii="Arial" w:hAnsi="Arial"/>
          <w:bCs/>
          <w:color w:val="000000" w:themeColor="text1"/>
          <w:szCs w:val="28"/>
        </w:rPr>
        <w:t>н</w:t>
      </w:r>
      <w:r w:rsidR="00FD67AA" w:rsidRPr="007F5E4A">
        <w:rPr>
          <w:rFonts w:ascii="Arial" w:hAnsi="Arial"/>
          <w:bCs/>
          <w:color w:val="000000" w:themeColor="text1"/>
          <w:szCs w:val="28"/>
        </w:rPr>
        <w:t xml:space="preserve"> </w:t>
      </w:r>
      <w:r w:rsidR="00AC7500" w:rsidRPr="007F5E4A">
        <w:rPr>
          <w:rFonts w:ascii="Arial" w:hAnsi="Arial"/>
          <w:bCs/>
          <w:color w:val="000000" w:themeColor="text1"/>
          <w:szCs w:val="28"/>
        </w:rPr>
        <w:t xml:space="preserve"> н</w:t>
      </w:r>
      <w:r w:rsidRPr="007F5E4A">
        <w:rPr>
          <w:rFonts w:ascii="Arial" w:hAnsi="Arial"/>
          <w:bCs/>
          <w:color w:val="000000" w:themeColor="text1"/>
          <w:szCs w:val="28"/>
        </w:rPr>
        <w:t>а</w:t>
      </w:r>
      <w:r w:rsidR="00FD67AA" w:rsidRPr="007F5E4A">
        <w:rPr>
          <w:rFonts w:ascii="Arial" w:hAnsi="Arial"/>
          <w:bCs/>
          <w:color w:val="000000" w:themeColor="text1"/>
          <w:szCs w:val="28"/>
        </w:rPr>
        <w:t xml:space="preserve">  </w:t>
      </w:r>
      <w:r w:rsidRPr="007F5E4A">
        <w:rPr>
          <w:rFonts w:ascii="Arial" w:hAnsi="Arial"/>
          <w:bCs/>
          <w:color w:val="000000" w:themeColor="text1"/>
          <w:szCs w:val="28"/>
        </w:rPr>
        <w:t xml:space="preserve"> учет</w:t>
      </w:r>
      <w:r w:rsidR="00FD67AA" w:rsidRPr="007F5E4A">
        <w:rPr>
          <w:rFonts w:ascii="Arial" w:hAnsi="Arial"/>
          <w:bCs/>
          <w:color w:val="000000" w:themeColor="text1"/>
          <w:szCs w:val="28"/>
        </w:rPr>
        <w:t xml:space="preserve">  </w:t>
      </w:r>
      <w:r w:rsidRPr="007F5E4A">
        <w:rPr>
          <w:rFonts w:ascii="Arial" w:hAnsi="Arial"/>
          <w:bCs/>
          <w:color w:val="000000" w:themeColor="text1"/>
          <w:szCs w:val="28"/>
        </w:rPr>
        <w:t xml:space="preserve"> в </w:t>
      </w:r>
    </w:p>
    <w:p w:rsidR="005D2CE0" w:rsidRPr="007F5E4A" w:rsidRDefault="005D2CE0" w:rsidP="007F5E4A">
      <w:pPr>
        <w:widowControl/>
        <w:ind w:firstLine="709"/>
        <w:jc w:val="both"/>
        <w:rPr>
          <w:rFonts w:ascii="Arial" w:hAnsi="Arial"/>
          <w:bCs/>
          <w:color w:val="000000" w:themeColor="text1"/>
          <w:szCs w:val="28"/>
          <w:lang w:eastAsia="ru-RU"/>
        </w:rPr>
      </w:pPr>
      <w:r w:rsidRPr="007F5E4A">
        <w:rPr>
          <w:rFonts w:ascii="Arial" w:hAnsi="Arial"/>
          <w:bCs/>
          <w:color w:val="000000" w:themeColor="text1"/>
          <w:szCs w:val="28"/>
        </w:rPr>
        <w:t>качестве нуждающихся в жилых помещениях»</w:t>
      </w:r>
    </w:p>
    <w:p w:rsidR="005D2CE0" w:rsidRPr="007F5E4A" w:rsidRDefault="005D2CE0" w:rsidP="007F5E4A">
      <w:pPr>
        <w:widowControl/>
        <w:ind w:firstLine="709"/>
        <w:jc w:val="both"/>
        <w:rPr>
          <w:rFonts w:ascii="Arial" w:hAnsi="Arial"/>
          <w:bCs/>
          <w:color w:val="000000" w:themeColor="text1"/>
          <w:szCs w:val="28"/>
          <w:lang w:eastAsia="ru-RU"/>
        </w:rPr>
      </w:pPr>
    </w:p>
    <w:p w:rsidR="005D2CE0" w:rsidRPr="007F5E4A" w:rsidRDefault="005D2CE0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 xml:space="preserve">  </w:t>
      </w:r>
      <w:r w:rsidR="00AC7500" w:rsidRPr="007F5E4A">
        <w:rPr>
          <w:rFonts w:ascii="Arial" w:hAnsi="Arial"/>
          <w:color w:val="000000" w:themeColor="text1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04.06.2018 №146-ФЗ «О внесении изменения в статью 2 Федерального закона « Об организации предоставления государственных и муниципальных услуг»,  от 19.0</w:t>
      </w:r>
      <w:r w:rsidR="00FD67AA" w:rsidRPr="007F5E4A">
        <w:rPr>
          <w:rFonts w:ascii="Arial" w:hAnsi="Arial"/>
          <w:color w:val="000000" w:themeColor="text1"/>
          <w:szCs w:val="28"/>
        </w:rPr>
        <w:t>7.2018 № 204-</w:t>
      </w:r>
      <w:r w:rsidR="00AC7500" w:rsidRPr="007F5E4A">
        <w:rPr>
          <w:rFonts w:ascii="Arial" w:hAnsi="Arial"/>
          <w:color w:val="000000" w:themeColor="text1"/>
          <w:szCs w:val="28"/>
        </w:rPr>
        <w:t>ФЗ «О внесении изменений в Федеральный закон 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при предоставлении муниципальных услуг</w:t>
      </w:r>
      <w:r w:rsidRPr="007F5E4A">
        <w:rPr>
          <w:rFonts w:ascii="Arial" w:hAnsi="Arial"/>
          <w:color w:val="000000" w:themeColor="text1"/>
          <w:szCs w:val="28"/>
        </w:rPr>
        <w:t>, в</w:t>
      </w:r>
      <w:r w:rsidRPr="007F5E4A">
        <w:rPr>
          <w:rFonts w:ascii="Arial" w:hAnsi="Arial"/>
          <w:color w:val="000000" w:themeColor="text1"/>
          <w:szCs w:val="28"/>
          <w:lang w:eastAsia="ru-RU"/>
        </w:rPr>
        <w:t xml:space="preserve"> целях совершенствования деятельности органов местного самоуправления Администрация </w:t>
      </w:r>
      <w:r w:rsidR="009F263A" w:rsidRPr="007F5E4A">
        <w:rPr>
          <w:rFonts w:ascii="Arial" w:hAnsi="Arial"/>
          <w:color w:val="000000" w:themeColor="text1"/>
          <w:szCs w:val="28"/>
          <w:lang w:eastAsia="ru-RU"/>
        </w:rPr>
        <w:t xml:space="preserve"> </w:t>
      </w:r>
      <w:r w:rsidR="009057D9" w:rsidRPr="007F5E4A">
        <w:rPr>
          <w:rFonts w:ascii="Arial" w:hAnsi="Arial"/>
          <w:color w:val="000000" w:themeColor="text1"/>
          <w:szCs w:val="28"/>
          <w:lang w:eastAsia="ru-RU"/>
        </w:rPr>
        <w:t>Тулатинского</w:t>
      </w:r>
      <w:r w:rsidRPr="007F5E4A">
        <w:rPr>
          <w:rFonts w:ascii="Arial" w:hAnsi="Arial"/>
          <w:color w:val="000000" w:themeColor="text1"/>
          <w:szCs w:val="28"/>
          <w:lang w:eastAsia="ru-RU"/>
        </w:rPr>
        <w:t xml:space="preserve"> </w:t>
      </w:r>
      <w:bookmarkStart w:id="5" w:name="YANDEX_12"/>
      <w:bookmarkEnd w:id="5"/>
      <w:r w:rsidRPr="007F5E4A">
        <w:rPr>
          <w:rFonts w:ascii="Arial" w:hAnsi="Arial"/>
          <w:color w:val="000000" w:themeColor="text1"/>
          <w:szCs w:val="28"/>
          <w:lang w:eastAsia="ru-RU"/>
        </w:rPr>
        <w:t xml:space="preserve"> сельсовета  </w:t>
      </w:r>
      <w:bookmarkStart w:id="6" w:name="YANDEX_13"/>
      <w:bookmarkEnd w:id="6"/>
      <w:r w:rsidRPr="007F5E4A">
        <w:rPr>
          <w:rFonts w:ascii="Arial" w:hAnsi="Arial"/>
          <w:color w:val="000000" w:themeColor="text1"/>
          <w:szCs w:val="28"/>
          <w:lang w:eastAsia="ru-RU"/>
        </w:rPr>
        <w:t> Чарышского района Алтайского края</w:t>
      </w:r>
    </w:p>
    <w:p w:rsidR="005D2CE0" w:rsidRPr="007F5E4A" w:rsidRDefault="005D2CE0" w:rsidP="00853E7D">
      <w:pPr>
        <w:widowControl/>
        <w:spacing w:before="100" w:beforeAutospacing="1"/>
        <w:jc w:val="center"/>
        <w:rPr>
          <w:rFonts w:ascii="Arial" w:hAnsi="Arial" w:cs="Arial"/>
          <w:color w:val="000000" w:themeColor="text1"/>
          <w:szCs w:val="28"/>
          <w:lang w:eastAsia="ru-RU"/>
        </w:rPr>
      </w:pPr>
      <w:r w:rsidRPr="007F5E4A">
        <w:rPr>
          <w:rFonts w:ascii="Arial" w:hAnsi="Arial"/>
          <w:color w:val="000000" w:themeColor="text1"/>
          <w:szCs w:val="28"/>
          <w:lang w:eastAsia="ru-RU"/>
        </w:rPr>
        <w:t>п о с т а н о в л я е т:</w:t>
      </w:r>
    </w:p>
    <w:p w:rsidR="005D2CE0" w:rsidRPr="007F5E4A" w:rsidRDefault="00F12038" w:rsidP="007F5E4A">
      <w:pPr>
        <w:widowControl/>
        <w:spacing w:before="100" w:beforeAutospacing="1"/>
        <w:ind w:firstLine="709"/>
        <w:jc w:val="both"/>
        <w:rPr>
          <w:rFonts w:ascii="Arial" w:hAnsi="Arial"/>
          <w:color w:val="000000" w:themeColor="text1"/>
          <w:szCs w:val="28"/>
          <w:lang w:eastAsia="ru-RU"/>
        </w:rPr>
      </w:pPr>
      <w:r w:rsidRPr="007F5E4A">
        <w:rPr>
          <w:rFonts w:ascii="Arial" w:hAnsi="Arial"/>
          <w:color w:val="000000" w:themeColor="text1"/>
          <w:szCs w:val="28"/>
          <w:lang w:eastAsia="ru-RU"/>
        </w:rPr>
        <w:t xml:space="preserve">    </w:t>
      </w:r>
      <w:r w:rsidR="005D2CE0" w:rsidRPr="007F5E4A">
        <w:rPr>
          <w:rFonts w:ascii="Arial" w:hAnsi="Arial"/>
          <w:color w:val="000000" w:themeColor="text1"/>
          <w:szCs w:val="28"/>
          <w:lang w:eastAsia="ru-RU"/>
        </w:rPr>
        <w:t xml:space="preserve">1. Утвердить </w:t>
      </w:r>
      <w:bookmarkStart w:id="7" w:name="YANDEX_14"/>
      <w:bookmarkEnd w:id="7"/>
      <w:r w:rsidR="005D2CE0" w:rsidRPr="007F5E4A">
        <w:rPr>
          <w:rFonts w:ascii="Arial" w:hAnsi="Arial"/>
          <w:color w:val="000000" w:themeColor="text1"/>
          <w:szCs w:val="28"/>
          <w:lang w:eastAsia="ru-RU"/>
        </w:rPr>
        <w:t xml:space="preserve"> Административный  </w:t>
      </w:r>
      <w:bookmarkStart w:id="8" w:name="YANDEX_15"/>
      <w:bookmarkEnd w:id="8"/>
      <w:r w:rsidR="005D2CE0" w:rsidRPr="007F5E4A">
        <w:rPr>
          <w:rFonts w:ascii="Arial" w:hAnsi="Arial"/>
          <w:color w:val="000000" w:themeColor="text1"/>
          <w:szCs w:val="28"/>
          <w:lang w:eastAsia="ru-RU"/>
        </w:rPr>
        <w:t> регламент  предоставления муниципальной услуги «</w:t>
      </w:r>
      <w:bookmarkStart w:id="9" w:name="YANDEX_16"/>
      <w:bookmarkEnd w:id="9"/>
      <w:r w:rsidR="005D2CE0" w:rsidRPr="007F5E4A">
        <w:rPr>
          <w:rFonts w:ascii="Arial" w:hAnsi="Arial"/>
          <w:color w:val="000000" w:themeColor="text1"/>
          <w:szCs w:val="28"/>
          <w:lang w:eastAsia="ar-SA" w:bidi="ar-SA"/>
        </w:rPr>
        <w:t>Постановка граждан на учет в качестве нуждающихся в жилых помещениях»</w:t>
      </w:r>
      <w:r w:rsidR="005D2CE0" w:rsidRPr="007F5E4A">
        <w:rPr>
          <w:rFonts w:ascii="Arial" w:hAnsi="Arial"/>
          <w:color w:val="000000" w:themeColor="text1"/>
          <w:szCs w:val="28"/>
        </w:rPr>
        <w:t xml:space="preserve"> </w:t>
      </w:r>
      <w:r w:rsidR="005D2CE0" w:rsidRPr="007F5E4A">
        <w:rPr>
          <w:rFonts w:ascii="Arial" w:hAnsi="Arial"/>
          <w:color w:val="000000" w:themeColor="text1"/>
          <w:szCs w:val="28"/>
          <w:lang w:eastAsia="ru-RU"/>
        </w:rPr>
        <w:t>(прилагается).</w:t>
      </w:r>
    </w:p>
    <w:p w:rsidR="005D2CE0" w:rsidRPr="007F5E4A" w:rsidRDefault="005D2CE0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 xml:space="preserve">    2. Опубликовать данное постановление в установленном порядке, разместить на страничке «</w:t>
      </w:r>
      <w:r w:rsidR="009057D9" w:rsidRPr="007F5E4A">
        <w:rPr>
          <w:rFonts w:ascii="Arial" w:hAnsi="Arial"/>
          <w:color w:val="000000" w:themeColor="text1"/>
          <w:szCs w:val="28"/>
        </w:rPr>
        <w:t>Тулатинский</w:t>
      </w:r>
      <w:r w:rsidRPr="007F5E4A">
        <w:rPr>
          <w:rFonts w:ascii="Arial" w:hAnsi="Arial"/>
          <w:color w:val="000000" w:themeColor="text1"/>
          <w:szCs w:val="28"/>
        </w:rPr>
        <w:t xml:space="preserve"> сельсовет» официального сайта Администрации Чарышского района Алтайского края.</w:t>
      </w:r>
    </w:p>
    <w:p w:rsidR="005D2CE0" w:rsidRPr="007F5E4A" w:rsidRDefault="005D2CE0" w:rsidP="007F5E4A">
      <w:pPr>
        <w:pStyle w:val="ConsPlusNormal"/>
        <w:widowControl/>
        <w:ind w:firstLine="709"/>
        <w:jc w:val="both"/>
        <w:rPr>
          <w:rFonts w:cs="Times New Roman"/>
          <w:color w:val="000000" w:themeColor="text1"/>
          <w:sz w:val="24"/>
          <w:szCs w:val="28"/>
        </w:rPr>
      </w:pPr>
      <w:r w:rsidRPr="007F5E4A">
        <w:rPr>
          <w:rFonts w:cs="Times New Roman"/>
          <w:color w:val="000000" w:themeColor="text1"/>
          <w:sz w:val="24"/>
          <w:szCs w:val="28"/>
        </w:rPr>
        <w:t xml:space="preserve">   3. </w:t>
      </w:r>
      <w:r w:rsidR="009057D9" w:rsidRPr="007F5E4A">
        <w:rPr>
          <w:rFonts w:cs="Times New Roman"/>
          <w:color w:val="000000" w:themeColor="text1"/>
          <w:sz w:val="24"/>
          <w:szCs w:val="28"/>
        </w:rPr>
        <w:t>Постановление Администрации Тулатинского сельсовета от 01.04.2013 № 33 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</w:t>
      </w:r>
      <w:r w:rsidR="00AC7500" w:rsidRPr="007F5E4A">
        <w:rPr>
          <w:rFonts w:cs="Times New Roman"/>
          <w:color w:val="000000" w:themeColor="text1"/>
          <w:sz w:val="24"/>
          <w:szCs w:val="28"/>
        </w:rPr>
        <w:t>» считать утратившим силу.</w:t>
      </w:r>
    </w:p>
    <w:p w:rsidR="005D2CE0" w:rsidRPr="007F5E4A" w:rsidRDefault="005D2CE0" w:rsidP="007F5E4A">
      <w:pPr>
        <w:pStyle w:val="ConsPlusNormal"/>
        <w:widowControl/>
        <w:ind w:firstLine="709"/>
        <w:jc w:val="both"/>
        <w:rPr>
          <w:rFonts w:cs="Times New Roman"/>
          <w:color w:val="000000" w:themeColor="text1"/>
          <w:sz w:val="24"/>
          <w:szCs w:val="28"/>
        </w:rPr>
      </w:pPr>
      <w:r w:rsidRPr="007F5E4A">
        <w:rPr>
          <w:rFonts w:cs="Times New Roman"/>
          <w:color w:val="000000" w:themeColor="text1"/>
          <w:sz w:val="24"/>
          <w:szCs w:val="28"/>
        </w:rPr>
        <w:t xml:space="preserve">   4. Контроль исполнения настоящего постановления оставляю за собой.</w:t>
      </w:r>
    </w:p>
    <w:p w:rsidR="005D2CE0" w:rsidRPr="007F5E4A" w:rsidRDefault="005D2CE0" w:rsidP="007F5E4A">
      <w:pPr>
        <w:pStyle w:val="ConsPlusNormal"/>
        <w:widowControl/>
        <w:ind w:firstLine="709"/>
        <w:jc w:val="both"/>
        <w:rPr>
          <w:rFonts w:cs="Times New Roman"/>
          <w:color w:val="000000" w:themeColor="text1"/>
          <w:sz w:val="24"/>
          <w:szCs w:val="28"/>
        </w:rPr>
      </w:pPr>
    </w:p>
    <w:p w:rsidR="005D2CE0" w:rsidRPr="007F5E4A" w:rsidRDefault="005D2CE0" w:rsidP="007F5E4A">
      <w:pPr>
        <w:pStyle w:val="ConsPlusNormal"/>
        <w:widowControl/>
        <w:ind w:firstLine="709"/>
        <w:jc w:val="both"/>
        <w:rPr>
          <w:rFonts w:cs="Times New Roman"/>
          <w:color w:val="000000" w:themeColor="text1"/>
          <w:sz w:val="24"/>
          <w:szCs w:val="28"/>
        </w:rPr>
      </w:pPr>
    </w:p>
    <w:p w:rsidR="005D2CE0" w:rsidRPr="007F5E4A" w:rsidRDefault="005D2CE0" w:rsidP="007F5E4A">
      <w:pPr>
        <w:pStyle w:val="ConsPlusNormal"/>
        <w:widowControl/>
        <w:ind w:firstLine="709"/>
        <w:jc w:val="both"/>
        <w:rPr>
          <w:rFonts w:cs="Times New Roman"/>
          <w:color w:val="000000" w:themeColor="text1"/>
          <w:sz w:val="24"/>
          <w:szCs w:val="28"/>
        </w:rPr>
      </w:pPr>
      <w:r w:rsidRPr="007F5E4A">
        <w:rPr>
          <w:rFonts w:cs="Times New Roman"/>
          <w:color w:val="000000" w:themeColor="text1"/>
          <w:sz w:val="24"/>
          <w:szCs w:val="28"/>
        </w:rPr>
        <w:t xml:space="preserve">Глава Администрации сельсовета                                                 </w:t>
      </w:r>
      <w:r w:rsidR="009057D9" w:rsidRPr="007F5E4A">
        <w:rPr>
          <w:rFonts w:cs="Times New Roman"/>
          <w:color w:val="000000" w:themeColor="text1"/>
          <w:sz w:val="24"/>
          <w:szCs w:val="28"/>
        </w:rPr>
        <w:t>О.Н. Белоногова</w:t>
      </w:r>
    </w:p>
    <w:p w:rsidR="005D2CE0" w:rsidRPr="007F5E4A" w:rsidRDefault="005D2CE0" w:rsidP="007F5E4A">
      <w:pPr>
        <w:pStyle w:val="ConsPlusNormal"/>
        <w:widowControl/>
        <w:ind w:firstLine="709"/>
        <w:jc w:val="both"/>
        <w:rPr>
          <w:rFonts w:cs="Times New Roman"/>
          <w:color w:val="000000" w:themeColor="text1"/>
          <w:sz w:val="24"/>
          <w:szCs w:val="28"/>
        </w:rPr>
      </w:pPr>
    </w:p>
    <w:p w:rsidR="005D2CE0" w:rsidRPr="007F5E4A" w:rsidRDefault="005D2CE0" w:rsidP="007F5E4A">
      <w:pPr>
        <w:widowControl/>
        <w:spacing w:before="100" w:beforeAutospacing="1"/>
        <w:ind w:firstLine="709"/>
        <w:jc w:val="both"/>
        <w:rPr>
          <w:rFonts w:ascii="Arial" w:hAnsi="Arial"/>
          <w:color w:val="000000" w:themeColor="text1"/>
          <w:szCs w:val="27"/>
          <w:lang w:eastAsia="ru-RU"/>
        </w:rPr>
      </w:pPr>
    </w:p>
    <w:p w:rsidR="005D2CE0" w:rsidRPr="007F5E4A" w:rsidRDefault="005D2CE0" w:rsidP="007F5E4A">
      <w:pPr>
        <w:widowControl/>
        <w:tabs>
          <w:tab w:val="left" w:pos="5190"/>
        </w:tabs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5D2CE0" w:rsidRPr="007F5E4A" w:rsidRDefault="005D2CE0" w:rsidP="007F5E4A">
      <w:pPr>
        <w:widowControl/>
        <w:tabs>
          <w:tab w:val="left" w:pos="5190"/>
        </w:tabs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5D2CE0" w:rsidRPr="007F5E4A" w:rsidRDefault="005D2CE0" w:rsidP="007F5E4A">
      <w:pPr>
        <w:widowControl/>
        <w:tabs>
          <w:tab w:val="left" w:pos="5190"/>
        </w:tabs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5D2CE0" w:rsidRPr="007F5E4A" w:rsidRDefault="005D2CE0" w:rsidP="007F5E4A">
      <w:pPr>
        <w:widowControl/>
        <w:tabs>
          <w:tab w:val="left" w:pos="1290"/>
          <w:tab w:val="left" w:pos="2130"/>
          <w:tab w:val="center" w:pos="5233"/>
        </w:tabs>
        <w:autoSpaceDE w:val="0"/>
        <w:ind w:firstLine="709"/>
        <w:jc w:val="both"/>
        <w:rPr>
          <w:rFonts w:ascii="Arial" w:hAnsi="Arial"/>
          <w:bCs/>
          <w:color w:val="000000" w:themeColor="text1"/>
          <w:szCs w:val="28"/>
        </w:rPr>
      </w:pPr>
    </w:p>
    <w:p w:rsidR="005D2CE0" w:rsidRDefault="005D2CE0" w:rsidP="007F5E4A">
      <w:pPr>
        <w:widowControl/>
        <w:tabs>
          <w:tab w:val="left" w:pos="1290"/>
          <w:tab w:val="left" w:pos="2130"/>
          <w:tab w:val="center" w:pos="5233"/>
        </w:tabs>
        <w:autoSpaceDE w:val="0"/>
        <w:ind w:firstLine="709"/>
        <w:jc w:val="both"/>
        <w:rPr>
          <w:rFonts w:ascii="Arial" w:hAnsi="Arial"/>
          <w:bCs/>
          <w:color w:val="000000" w:themeColor="text1"/>
          <w:szCs w:val="28"/>
        </w:rPr>
      </w:pPr>
    </w:p>
    <w:p w:rsidR="00853E7D" w:rsidRDefault="00853E7D" w:rsidP="007F5E4A">
      <w:pPr>
        <w:widowControl/>
        <w:tabs>
          <w:tab w:val="left" w:pos="1290"/>
          <w:tab w:val="left" w:pos="2130"/>
          <w:tab w:val="center" w:pos="5233"/>
        </w:tabs>
        <w:autoSpaceDE w:val="0"/>
        <w:ind w:firstLine="709"/>
        <w:jc w:val="both"/>
        <w:rPr>
          <w:rFonts w:ascii="Arial" w:hAnsi="Arial"/>
          <w:bCs/>
          <w:color w:val="000000" w:themeColor="text1"/>
          <w:szCs w:val="28"/>
        </w:rPr>
      </w:pPr>
    </w:p>
    <w:p w:rsidR="00853E7D" w:rsidRDefault="00853E7D" w:rsidP="007F5E4A">
      <w:pPr>
        <w:widowControl/>
        <w:tabs>
          <w:tab w:val="left" w:pos="1290"/>
          <w:tab w:val="left" w:pos="2130"/>
          <w:tab w:val="center" w:pos="5233"/>
        </w:tabs>
        <w:autoSpaceDE w:val="0"/>
        <w:ind w:firstLine="709"/>
        <w:jc w:val="both"/>
        <w:rPr>
          <w:rFonts w:ascii="Arial" w:hAnsi="Arial"/>
          <w:bCs/>
          <w:color w:val="000000" w:themeColor="text1"/>
          <w:szCs w:val="28"/>
        </w:rPr>
      </w:pPr>
    </w:p>
    <w:p w:rsidR="00853E7D" w:rsidRPr="007F5E4A" w:rsidRDefault="00853E7D" w:rsidP="007F5E4A">
      <w:pPr>
        <w:widowControl/>
        <w:tabs>
          <w:tab w:val="left" w:pos="1290"/>
          <w:tab w:val="left" w:pos="2130"/>
          <w:tab w:val="center" w:pos="5233"/>
        </w:tabs>
        <w:autoSpaceDE w:val="0"/>
        <w:ind w:firstLine="709"/>
        <w:jc w:val="both"/>
        <w:rPr>
          <w:rFonts w:ascii="Arial" w:hAnsi="Arial"/>
          <w:bCs/>
          <w:color w:val="000000" w:themeColor="text1"/>
          <w:szCs w:val="28"/>
        </w:rPr>
      </w:pPr>
    </w:p>
    <w:p w:rsidR="005D2CE0" w:rsidRPr="007F5E4A" w:rsidRDefault="00E23AD6" w:rsidP="00853E7D">
      <w:pPr>
        <w:widowControl/>
        <w:tabs>
          <w:tab w:val="left" w:pos="180"/>
        </w:tabs>
        <w:ind w:firstLine="709"/>
        <w:jc w:val="right"/>
        <w:rPr>
          <w:rFonts w:ascii="Arial" w:hAnsi="Arial"/>
          <w:color w:val="000000" w:themeColor="text1"/>
          <w:szCs w:val="26"/>
        </w:rPr>
      </w:pPr>
      <w:r w:rsidRPr="007F5E4A">
        <w:rPr>
          <w:rFonts w:ascii="Arial" w:hAnsi="Arial"/>
          <w:bCs/>
          <w:color w:val="000000" w:themeColor="text1"/>
          <w:szCs w:val="28"/>
        </w:rPr>
        <w:lastRenderedPageBreak/>
        <w:t xml:space="preserve">            </w:t>
      </w:r>
      <w:r w:rsidR="005D2CE0" w:rsidRPr="007F5E4A">
        <w:rPr>
          <w:rFonts w:ascii="Arial" w:hAnsi="Arial"/>
          <w:color w:val="000000" w:themeColor="text1"/>
          <w:szCs w:val="26"/>
        </w:rPr>
        <w:t>Приложение к постановлению</w:t>
      </w:r>
    </w:p>
    <w:p w:rsidR="005D2CE0" w:rsidRPr="007F5E4A" w:rsidRDefault="005D2CE0" w:rsidP="00853E7D">
      <w:pPr>
        <w:widowControl/>
        <w:tabs>
          <w:tab w:val="left" w:pos="180"/>
        </w:tabs>
        <w:ind w:firstLine="709"/>
        <w:jc w:val="right"/>
        <w:rPr>
          <w:rFonts w:ascii="Arial" w:hAnsi="Arial"/>
          <w:color w:val="000000" w:themeColor="text1"/>
          <w:szCs w:val="26"/>
        </w:rPr>
      </w:pPr>
      <w:r w:rsidRPr="007F5E4A">
        <w:rPr>
          <w:rFonts w:ascii="Arial" w:hAnsi="Arial"/>
          <w:color w:val="000000" w:themeColor="text1"/>
          <w:szCs w:val="26"/>
        </w:rPr>
        <w:t xml:space="preserve">Администрации сельсовета </w:t>
      </w:r>
    </w:p>
    <w:p w:rsidR="005D2CE0" w:rsidRPr="007F5E4A" w:rsidRDefault="00A30027" w:rsidP="00853E7D">
      <w:pPr>
        <w:widowControl/>
        <w:tabs>
          <w:tab w:val="left" w:pos="180"/>
        </w:tabs>
        <w:ind w:firstLine="709"/>
        <w:jc w:val="right"/>
        <w:rPr>
          <w:rFonts w:ascii="Arial" w:hAnsi="Arial"/>
          <w:color w:val="000000" w:themeColor="text1"/>
          <w:szCs w:val="26"/>
        </w:rPr>
      </w:pPr>
      <w:r w:rsidRPr="007F5E4A">
        <w:rPr>
          <w:rFonts w:ascii="Arial" w:hAnsi="Arial"/>
          <w:color w:val="000000" w:themeColor="text1"/>
          <w:szCs w:val="26"/>
        </w:rPr>
        <w:t xml:space="preserve">от </w:t>
      </w:r>
      <w:r w:rsidR="005D2CE0" w:rsidRPr="007F5E4A">
        <w:rPr>
          <w:rFonts w:ascii="Arial" w:hAnsi="Arial"/>
          <w:color w:val="000000" w:themeColor="text1"/>
          <w:szCs w:val="26"/>
        </w:rPr>
        <w:t>0</w:t>
      </w:r>
      <w:r w:rsidR="009F263A" w:rsidRPr="007F5E4A">
        <w:rPr>
          <w:rFonts w:ascii="Arial" w:hAnsi="Arial"/>
          <w:color w:val="000000" w:themeColor="text1"/>
          <w:szCs w:val="26"/>
        </w:rPr>
        <w:t>9</w:t>
      </w:r>
      <w:r w:rsidR="005D2CE0" w:rsidRPr="007F5E4A">
        <w:rPr>
          <w:rFonts w:ascii="Arial" w:hAnsi="Arial"/>
          <w:color w:val="000000" w:themeColor="text1"/>
          <w:szCs w:val="26"/>
        </w:rPr>
        <w:t>.</w:t>
      </w:r>
      <w:r w:rsidR="009F263A" w:rsidRPr="007F5E4A">
        <w:rPr>
          <w:rFonts w:ascii="Arial" w:hAnsi="Arial"/>
          <w:color w:val="000000" w:themeColor="text1"/>
          <w:szCs w:val="26"/>
        </w:rPr>
        <w:t>03</w:t>
      </w:r>
      <w:r w:rsidR="005D2CE0" w:rsidRPr="007F5E4A">
        <w:rPr>
          <w:rFonts w:ascii="Arial" w:hAnsi="Arial"/>
          <w:color w:val="000000" w:themeColor="text1"/>
          <w:szCs w:val="26"/>
        </w:rPr>
        <w:t>.20</w:t>
      </w:r>
      <w:r w:rsidR="009F263A" w:rsidRPr="007F5E4A">
        <w:rPr>
          <w:rFonts w:ascii="Arial" w:hAnsi="Arial"/>
          <w:color w:val="000000" w:themeColor="text1"/>
          <w:szCs w:val="26"/>
        </w:rPr>
        <w:t>21</w:t>
      </w:r>
      <w:r w:rsidR="005D2CE0" w:rsidRPr="007F5E4A">
        <w:rPr>
          <w:rFonts w:ascii="Arial" w:hAnsi="Arial"/>
          <w:color w:val="000000" w:themeColor="text1"/>
          <w:szCs w:val="26"/>
        </w:rPr>
        <w:t xml:space="preserve"> № </w:t>
      </w:r>
      <w:r w:rsidR="009F263A" w:rsidRPr="007F5E4A">
        <w:rPr>
          <w:rFonts w:ascii="Arial" w:hAnsi="Arial"/>
          <w:color w:val="000000" w:themeColor="text1"/>
          <w:szCs w:val="26"/>
        </w:rPr>
        <w:t>9</w:t>
      </w:r>
    </w:p>
    <w:p w:rsidR="005D2CE0" w:rsidRPr="007F5E4A" w:rsidRDefault="005D2CE0" w:rsidP="007F5E4A">
      <w:pPr>
        <w:widowControl/>
        <w:tabs>
          <w:tab w:val="left" w:pos="1290"/>
          <w:tab w:val="left" w:pos="2130"/>
          <w:tab w:val="center" w:pos="5233"/>
        </w:tabs>
        <w:autoSpaceDE w:val="0"/>
        <w:ind w:firstLine="709"/>
        <w:jc w:val="both"/>
        <w:rPr>
          <w:rFonts w:ascii="Arial" w:hAnsi="Arial"/>
          <w:bCs/>
          <w:color w:val="000000" w:themeColor="text1"/>
          <w:szCs w:val="28"/>
        </w:rPr>
      </w:pPr>
    </w:p>
    <w:p w:rsidR="005D2CE0" w:rsidRPr="007F5E4A" w:rsidRDefault="005D2CE0" w:rsidP="007F5E4A">
      <w:pPr>
        <w:widowControl/>
        <w:tabs>
          <w:tab w:val="left" w:pos="1290"/>
          <w:tab w:val="left" w:pos="2130"/>
          <w:tab w:val="center" w:pos="5233"/>
        </w:tabs>
        <w:autoSpaceDE w:val="0"/>
        <w:ind w:firstLine="709"/>
        <w:jc w:val="both"/>
        <w:rPr>
          <w:rFonts w:ascii="Arial" w:hAnsi="Arial"/>
          <w:bCs/>
          <w:color w:val="000000" w:themeColor="text1"/>
          <w:szCs w:val="28"/>
        </w:rPr>
      </w:pPr>
      <w:r w:rsidRPr="007F5E4A">
        <w:rPr>
          <w:rFonts w:ascii="Arial" w:hAnsi="Arial"/>
          <w:bCs/>
          <w:color w:val="000000" w:themeColor="text1"/>
          <w:szCs w:val="28"/>
        </w:rPr>
        <w:t xml:space="preserve">  </w:t>
      </w:r>
    </w:p>
    <w:p w:rsidR="00E23AD6" w:rsidRPr="007F5E4A" w:rsidRDefault="00E23AD6" w:rsidP="00853E7D">
      <w:pPr>
        <w:widowControl/>
        <w:tabs>
          <w:tab w:val="left" w:pos="1290"/>
          <w:tab w:val="left" w:pos="2130"/>
          <w:tab w:val="center" w:pos="5233"/>
        </w:tabs>
        <w:autoSpaceDE w:val="0"/>
        <w:ind w:firstLine="709"/>
        <w:jc w:val="center"/>
        <w:rPr>
          <w:rFonts w:ascii="Arial" w:hAnsi="Arial"/>
          <w:bCs/>
          <w:color w:val="000000" w:themeColor="text1"/>
          <w:szCs w:val="28"/>
        </w:rPr>
      </w:pPr>
      <w:r w:rsidRPr="007F5E4A">
        <w:rPr>
          <w:rFonts w:ascii="Arial" w:hAnsi="Arial"/>
          <w:bCs/>
          <w:color w:val="000000" w:themeColor="text1"/>
          <w:szCs w:val="28"/>
        </w:rPr>
        <w:t>АДМИНИСТРАТИВНЫЙ РЕГЛАМЕНТ</w:t>
      </w:r>
    </w:p>
    <w:p w:rsidR="00E23AD6" w:rsidRPr="007F5E4A" w:rsidRDefault="00E23AD6" w:rsidP="00853E7D">
      <w:pPr>
        <w:widowControl/>
        <w:ind w:firstLine="709"/>
        <w:jc w:val="center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>предоставления муниципальной услуги «</w:t>
      </w:r>
      <w:r w:rsidRPr="007F5E4A">
        <w:rPr>
          <w:rFonts w:ascii="Arial" w:hAnsi="Arial"/>
          <w:color w:val="000000" w:themeColor="text1"/>
          <w:szCs w:val="28"/>
          <w:lang w:eastAsia="ar-SA" w:bidi="ar-SA"/>
        </w:rPr>
        <w:t>Постановка граждан на учет в качестве нуждающихся в жилых помещениях</w:t>
      </w:r>
      <w:r w:rsidRPr="007F5E4A">
        <w:rPr>
          <w:rFonts w:ascii="Arial" w:hAnsi="Arial"/>
          <w:color w:val="000000" w:themeColor="text1"/>
        </w:rPr>
        <w:t>»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E23AD6" w:rsidRPr="007F5E4A" w:rsidRDefault="0033681B" w:rsidP="007F5E4A">
      <w:pPr>
        <w:widowControl/>
        <w:spacing w:before="120" w:after="120"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  <w:lang w:val="en-US"/>
        </w:rPr>
        <w:t>I</w:t>
      </w:r>
      <w:r w:rsidR="00E23AD6" w:rsidRPr="007F5E4A">
        <w:rPr>
          <w:rFonts w:ascii="Arial" w:hAnsi="Arial"/>
          <w:color w:val="000000" w:themeColor="text1"/>
          <w:szCs w:val="28"/>
        </w:rPr>
        <w:t xml:space="preserve">. Общие положения </w:t>
      </w:r>
    </w:p>
    <w:p w:rsidR="00E23AD6" w:rsidRPr="007F5E4A" w:rsidRDefault="00A30027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>1.1.Административный регламент предоставления муниципальной услуги «</w:t>
      </w:r>
      <w:r w:rsidRPr="007F5E4A">
        <w:rPr>
          <w:rFonts w:ascii="Arial" w:hAnsi="Arial"/>
          <w:color w:val="000000" w:themeColor="text1"/>
          <w:szCs w:val="28"/>
          <w:lang w:eastAsia="ar-SA" w:bidi="ar-SA"/>
        </w:rPr>
        <w:t>Постановка граждан на учет в качестве нуждающихся в жилых помещениях</w:t>
      </w:r>
      <w:r w:rsidRPr="007F5E4A">
        <w:rPr>
          <w:rFonts w:ascii="Arial" w:hAnsi="Arial"/>
          <w:color w:val="000000" w:themeColor="text1"/>
          <w:szCs w:val="28"/>
        </w:rPr>
        <w:t xml:space="preserve">» (далее – Административный регламент) разработан в целях повышения открытости деятельности органов местного самоуправления, качества предоставления и доступности результатов муниципальной услуги, устанавливает порядок и стандарт предоставления муниципальной услуги по постановке на учет граждан в качестве нуждающихся в жилых помещениях на территории муниципального образования </w:t>
      </w:r>
      <w:r w:rsidR="009F263A" w:rsidRPr="007F5E4A">
        <w:rPr>
          <w:rFonts w:ascii="Arial" w:hAnsi="Arial"/>
          <w:color w:val="000000" w:themeColor="text1"/>
          <w:szCs w:val="28"/>
        </w:rPr>
        <w:t xml:space="preserve"> Тулатинский</w:t>
      </w:r>
      <w:r w:rsidRPr="007F5E4A">
        <w:rPr>
          <w:rFonts w:ascii="Arial" w:hAnsi="Arial"/>
          <w:color w:val="000000" w:themeColor="text1"/>
          <w:szCs w:val="28"/>
        </w:rPr>
        <w:t xml:space="preserve"> сельсовет (далее –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(функций)) в информационно-коммуникационной сети «интернет» с соблюдением норм законодательства Российской Федерации о защите персональных данных, 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Администрации </w:t>
      </w:r>
      <w:r w:rsidR="009F263A" w:rsidRPr="007F5E4A">
        <w:rPr>
          <w:rFonts w:ascii="Arial" w:hAnsi="Arial"/>
          <w:color w:val="000000" w:themeColor="text1"/>
          <w:szCs w:val="28"/>
        </w:rPr>
        <w:t>Тулатинского</w:t>
      </w:r>
      <w:r w:rsidRPr="007F5E4A">
        <w:rPr>
          <w:rFonts w:ascii="Arial" w:hAnsi="Arial"/>
          <w:color w:val="000000" w:themeColor="text1"/>
          <w:szCs w:val="28"/>
        </w:rPr>
        <w:t xml:space="preserve"> сельсовета, предоставляющего муниципальную услугу, должностного лица Администрации </w:t>
      </w:r>
      <w:r w:rsidR="00E41072" w:rsidRPr="007F5E4A">
        <w:rPr>
          <w:rFonts w:ascii="Arial" w:hAnsi="Arial"/>
          <w:color w:val="000000" w:themeColor="text1"/>
          <w:szCs w:val="28"/>
        </w:rPr>
        <w:t>Тулатинского</w:t>
      </w:r>
      <w:r w:rsidRPr="007F5E4A">
        <w:rPr>
          <w:rFonts w:ascii="Arial" w:hAnsi="Arial"/>
          <w:color w:val="000000" w:themeColor="text1"/>
          <w:szCs w:val="28"/>
        </w:rPr>
        <w:t xml:space="preserve"> сельсовета, предоставляющего муниципальную услугу, либо муниципального служащего при предоставлении муниципальной услуги.</w:t>
      </w:r>
    </w:p>
    <w:p w:rsidR="00552FDA" w:rsidRPr="007F5E4A" w:rsidRDefault="00552FD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 xml:space="preserve">   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Чарышского района, на информационных стендах в залах приема заявителей в Администрации </w:t>
      </w:r>
      <w:r w:rsidR="009F263A" w:rsidRPr="007F5E4A">
        <w:rPr>
          <w:rFonts w:ascii="Arial" w:hAnsi="Arial"/>
          <w:color w:val="000000" w:themeColor="text1"/>
          <w:szCs w:val="28"/>
        </w:rPr>
        <w:t>Тулатинского</w:t>
      </w:r>
      <w:r w:rsidRPr="007F5E4A">
        <w:rPr>
          <w:rFonts w:ascii="Arial" w:hAnsi="Arial"/>
          <w:color w:val="000000" w:themeColor="text1"/>
          <w:szCs w:val="28"/>
        </w:rPr>
        <w:t xml:space="preserve"> сельсовета, </w:t>
      </w:r>
      <w:bookmarkStart w:id="10" w:name="_GoBack"/>
      <w:bookmarkEnd w:id="10"/>
      <w:r w:rsidRPr="007F5E4A">
        <w:rPr>
          <w:rFonts w:ascii="Arial" w:hAnsi="Arial"/>
          <w:color w:val="000000" w:themeColor="text1"/>
          <w:szCs w:val="28"/>
        </w:rPr>
        <w:t xml:space="preserve">при использовании Единого портала государственных и муниципальных услуг (функций) и региональной информационной системы «Портал государственных и муниципальных услуг (функций) Алтайского края» (далее – Региональный портал государственных и муниципальных услуг (функций)) в информационно-телекоммуникационной сети «интернет».  </w:t>
      </w:r>
    </w:p>
    <w:p w:rsidR="00E23AD6" w:rsidRPr="007F5E4A" w:rsidRDefault="00853E7D" w:rsidP="00853E7D">
      <w:pPr>
        <w:widowControl/>
        <w:jc w:val="both"/>
        <w:rPr>
          <w:rFonts w:ascii="Arial" w:hAnsi="Arial"/>
          <w:color w:val="000000" w:themeColor="text1"/>
          <w:szCs w:val="28"/>
        </w:rPr>
      </w:pPr>
      <w:r>
        <w:rPr>
          <w:rFonts w:ascii="Arial" w:hAnsi="Arial"/>
          <w:color w:val="000000" w:themeColor="text1"/>
          <w:szCs w:val="28"/>
        </w:rPr>
        <w:t xml:space="preserve">           1</w:t>
      </w:r>
      <w:r w:rsidR="00552FDA" w:rsidRPr="007F5E4A">
        <w:rPr>
          <w:rFonts w:ascii="Arial" w:hAnsi="Arial"/>
          <w:color w:val="000000" w:themeColor="text1"/>
          <w:szCs w:val="28"/>
        </w:rPr>
        <w:t>.2.</w:t>
      </w:r>
      <w:r w:rsidR="00E23AD6" w:rsidRPr="007F5E4A">
        <w:rPr>
          <w:rFonts w:ascii="Arial" w:hAnsi="Arial"/>
          <w:color w:val="000000" w:themeColor="text1"/>
          <w:szCs w:val="28"/>
        </w:rPr>
        <w:t>Муниципальную услугу предоставляет специалист Администрации сельсовета (далее – специалист).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 xml:space="preserve">1.3. Получателями муниципальной услуги являются </w:t>
      </w:r>
      <w:r w:rsidRPr="007F5E4A">
        <w:rPr>
          <w:rFonts w:ascii="Arial" w:hAnsi="Arial" w:cs="Arial"/>
          <w:color w:val="000000" w:themeColor="text1"/>
          <w:szCs w:val="28"/>
        </w:rPr>
        <w:t xml:space="preserve">граждане РФ, зарегистрированные по месту жительства на территории муниципального образования </w:t>
      </w:r>
      <w:r w:rsidR="009F263A" w:rsidRPr="007F5E4A">
        <w:rPr>
          <w:rFonts w:ascii="Arial" w:hAnsi="Arial" w:cs="Arial"/>
          <w:color w:val="000000" w:themeColor="text1"/>
          <w:szCs w:val="28"/>
        </w:rPr>
        <w:t>Тулатинский</w:t>
      </w:r>
      <w:r w:rsidRPr="007F5E4A">
        <w:rPr>
          <w:rFonts w:ascii="Arial" w:hAnsi="Arial" w:cs="Arial"/>
          <w:color w:val="000000" w:themeColor="text1"/>
          <w:szCs w:val="28"/>
        </w:rPr>
        <w:t xml:space="preserve"> сельсовет</w:t>
      </w:r>
      <w:r w:rsidRPr="007F5E4A">
        <w:rPr>
          <w:rFonts w:ascii="Arial" w:hAnsi="Arial"/>
          <w:color w:val="000000" w:themeColor="text1"/>
          <w:szCs w:val="28"/>
        </w:rPr>
        <w:t xml:space="preserve">  (далее - заявители);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 xml:space="preserve"> представители заявителей по доверенности, оформленной в нотариальной форме. 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  <w:szCs w:val="28"/>
        </w:rPr>
        <w:tab/>
        <w:t>Процедура предоставления муниципальной услуги завершается получением</w:t>
      </w:r>
      <w:r w:rsidRPr="007F5E4A">
        <w:rPr>
          <w:rFonts w:ascii="Arial" w:hAnsi="Arial"/>
          <w:color w:val="000000" w:themeColor="text1"/>
        </w:rPr>
        <w:t xml:space="preserve">  заявителем постановления главы Администрации сельсовета о постановке на учет</w:t>
      </w:r>
      <w:r w:rsidRPr="007F5E4A">
        <w:rPr>
          <w:rFonts w:ascii="Arial" w:hAnsi="Arial"/>
          <w:color w:val="000000" w:themeColor="text1"/>
          <w:szCs w:val="28"/>
          <w:lang w:eastAsia="ar-SA" w:bidi="ar-SA"/>
        </w:rPr>
        <w:t xml:space="preserve">  в качестве нуждающихся в жилых помещениях</w:t>
      </w:r>
      <w:r w:rsidRPr="007F5E4A">
        <w:rPr>
          <w:rFonts w:ascii="Arial" w:hAnsi="Arial"/>
          <w:color w:val="000000" w:themeColor="text1"/>
        </w:rPr>
        <w:t xml:space="preserve">. 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lastRenderedPageBreak/>
        <w:t>1.4. Сведения о местонахождении, контактных телефонах (телефонах для справок), сведения о графике (режиме) работы Администрации сельсовета сообщаются по телефонам для справок (консультаций), а также размещаются на официальном сайте администрации Чарышского района в сети Интернет (далее - Интернет-сайт).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>1.5. Для получения информации о процедуре предоставления муниципальной услуги, в том числе о ходе исполнения муниципальной услуги, заявитель вправе обратиться в А</w:t>
      </w:r>
      <w:r w:rsidRPr="007F5E4A">
        <w:rPr>
          <w:rFonts w:ascii="Arial" w:hAnsi="Arial"/>
          <w:color w:val="000000" w:themeColor="text1"/>
          <w:szCs w:val="28"/>
        </w:rPr>
        <w:t xml:space="preserve">дминистрацию </w:t>
      </w:r>
      <w:r w:rsidR="009F263A" w:rsidRPr="007F5E4A">
        <w:rPr>
          <w:rFonts w:ascii="Arial" w:hAnsi="Arial"/>
          <w:color w:val="000000" w:themeColor="text1"/>
          <w:szCs w:val="28"/>
        </w:rPr>
        <w:t>Тулатинского</w:t>
      </w:r>
      <w:r w:rsidRPr="007F5E4A">
        <w:rPr>
          <w:rFonts w:ascii="Arial" w:hAnsi="Arial"/>
          <w:color w:val="000000" w:themeColor="text1"/>
          <w:szCs w:val="28"/>
        </w:rPr>
        <w:t xml:space="preserve"> сельсовета</w:t>
      </w:r>
      <w:r w:rsidRPr="007F5E4A">
        <w:rPr>
          <w:rFonts w:ascii="Arial" w:hAnsi="Arial"/>
          <w:color w:val="000000" w:themeColor="text1"/>
        </w:rPr>
        <w:t>: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ab/>
        <w:t>- в устной форме лично или через представителей по доверенности, оформленной в установленном порядке;</w:t>
      </w:r>
    </w:p>
    <w:p w:rsidR="00E23AD6" w:rsidRPr="007F5E4A" w:rsidRDefault="00E23AD6" w:rsidP="007F5E4A">
      <w:pPr>
        <w:widowControl/>
        <w:spacing w:before="100" w:beforeAutospacing="1" w:after="100" w:afterAutospacing="1"/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7F5E4A">
        <w:rPr>
          <w:rFonts w:ascii="Arial" w:hAnsi="Arial"/>
          <w:color w:val="000000" w:themeColor="text1"/>
          <w:szCs w:val="26"/>
        </w:rPr>
        <w:t xml:space="preserve"> - по телефону: 8-385-74-</w:t>
      </w:r>
      <w:r w:rsidR="009F263A" w:rsidRPr="007F5E4A">
        <w:rPr>
          <w:rFonts w:ascii="Arial" w:hAnsi="Arial"/>
          <w:color w:val="000000" w:themeColor="text1"/>
          <w:szCs w:val="26"/>
        </w:rPr>
        <w:t>24-3-80</w:t>
      </w:r>
      <w:r w:rsidRPr="007F5E4A">
        <w:rPr>
          <w:rFonts w:ascii="Arial" w:hAnsi="Arial"/>
          <w:color w:val="000000" w:themeColor="text1"/>
          <w:szCs w:val="26"/>
        </w:rPr>
        <w:t xml:space="preserve">; ) или по электронной почте </w:t>
      </w:r>
      <w:r w:rsidR="009F263A" w:rsidRPr="007F5E4A">
        <w:rPr>
          <w:rFonts w:ascii="Arial" w:hAnsi="Arial"/>
          <w:color w:val="000000" w:themeColor="text1"/>
          <w:szCs w:val="26"/>
          <w:lang w:val="en-US"/>
        </w:rPr>
        <w:t>tulatass</w:t>
      </w:r>
      <w:r w:rsidR="009F263A" w:rsidRPr="007F5E4A">
        <w:rPr>
          <w:rFonts w:ascii="Arial" w:hAnsi="Arial"/>
          <w:color w:val="000000" w:themeColor="text1"/>
          <w:szCs w:val="26"/>
        </w:rPr>
        <w:t>@</w:t>
      </w:r>
      <w:r w:rsidR="009F263A" w:rsidRPr="007F5E4A">
        <w:rPr>
          <w:rFonts w:ascii="Arial" w:hAnsi="Arial"/>
          <w:color w:val="000000" w:themeColor="text1"/>
          <w:szCs w:val="26"/>
          <w:lang w:val="en-US"/>
        </w:rPr>
        <w:t>yandex</w:t>
      </w:r>
      <w:r w:rsidR="009F263A" w:rsidRPr="007F5E4A">
        <w:rPr>
          <w:rFonts w:ascii="Arial" w:hAnsi="Arial"/>
          <w:color w:val="000000" w:themeColor="text1"/>
          <w:szCs w:val="26"/>
        </w:rPr>
        <w:t>.</w:t>
      </w:r>
      <w:r w:rsidR="009F263A" w:rsidRPr="007F5E4A">
        <w:rPr>
          <w:rFonts w:ascii="Arial" w:hAnsi="Arial"/>
          <w:color w:val="000000" w:themeColor="text1"/>
          <w:szCs w:val="26"/>
          <w:lang w:val="en-US"/>
        </w:rPr>
        <w:t>ru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ab/>
        <w:t>- в письменном виде почтой адрес:6581</w:t>
      </w:r>
      <w:r w:rsidR="009F263A" w:rsidRPr="007F5E4A">
        <w:rPr>
          <w:rFonts w:ascii="Arial" w:hAnsi="Arial"/>
          <w:color w:val="000000" w:themeColor="text1"/>
        </w:rPr>
        <w:t>80</w:t>
      </w:r>
      <w:r w:rsidRPr="007F5E4A">
        <w:rPr>
          <w:rFonts w:ascii="Arial" w:hAnsi="Arial"/>
          <w:color w:val="000000" w:themeColor="text1"/>
        </w:rPr>
        <w:t>,Алтайский край, Чарышский район, с.</w:t>
      </w:r>
      <w:r w:rsidR="009F263A" w:rsidRPr="007F5E4A">
        <w:rPr>
          <w:rFonts w:ascii="Arial" w:hAnsi="Arial"/>
          <w:color w:val="000000" w:themeColor="text1"/>
        </w:rPr>
        <w:t>Тулата</w:t>
      </w:r>
      <w:r w:rsidRPr="007F5E4A">
        <w:rPr>
          <w:rFonts w:ascii="Arial" w:hAnsi="Arial"/>
          <w:color w:val="000000" w:themeColor="text1"/>
        </w:rPr>
        <w:t>, ул.Центральная, д.</w:t>
      </w:r>
      <w:r w:rsidR="009F263A" w:rsidRPr="007F5E4A">
        <w:rPr>
          <w:rFonts w:ascii="Arial" w:hAnsi="Arial"/>
          <w:color w:val="000000" w:themeColor="text1"/>
        </w:rPr>
        <w:t>24</w:t>
      </w:r>
      <w:r w:rsidRPr="007F5E4A">
        <w:rPr>
          <w:rFonts w:ascii="Arial" w:hAnsi="Arial"/>
          <w:color w:val="000000" w:themeColor="text1"/>
        </w:rPr>
        <w:t>;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</w:rPr>
        <w:tab/>
      </w:r>
      <w:r w:rsidRPr="007F5E4A">
        <w:rPr>
          <w:rFonts w:ascii="Arial" w:hAnsi="Arial"/>
          <w:color w:val="000000" w:themeColor="text1"/>
          <w:szCs w:val="28"/>
        </w:rPr>
        <w:t>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ab/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1.6. Информация о правилах предоставления муниципальной услуги размещается: 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         на информационном стенде администрации сельсовета;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 xml:space="preserve">  на Интернет -сайте Администрации Чарышского района.</w:t>
      </w:r>
    </w:p>
    <w:p w:rsidR="00F334B5" w:rsidRPr="007F5E4A" w:rsidRDefault="00F334B5" w:rsidP="007F5E4A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>II. Стандарт предоставления муниципальной услуги</w:t>
      </w:r>
    </w:p>
    <w:p w:rsidR="00F334B5" w:rsidRPr="007F5E4A" w:rsidRDefault="00F334B5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F334B5" w:rsidRPr="007F5E4A" w:rsidRDefault="00F334B5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>2.1. Наименование муниципальной услуги: «</w:t>
      </w:r>
      <w:r w:rsidRPr="007F5E4A">
        <w:rPr>
          <w:rFonts w:ascii="Arial" w:hAnsi="Arial"/>
          <w:color w:val="000000" w:themeColor="text1"/>
          <w:szCs w:val="28"/>
          <w:lang w:eastAsia="ar-SA" w:bidi="ar-SA"/>
        </w:rPr>
        <w:t>Постановка граждан на учет в качестве нуждающихся в жилых помещениях»</w:t>
      </w:r>
      <w:r w:rsidRPr="007F5E4A">
        <w:rPr>
          <w:rFonts w:ascii="Arial" w:hAnsi="Arial"/>
          <w:color w:val="000000" w:themeColor="text1"/>
          <w:szCs w:val="28"/>
        </w:rPr>
        <w:t xml:space="preserve">. </w:t>
      </w:r>
    </w:p>
    <w:p w:rsidR="00F334B5" w:rsidRPr="007F5E4A" w:rsidRDefault="00F334B5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  <w:lang w:eastAsia="ar-SA" w:bidi="ar-SA"/>
        </w:rPr>
      </w:pPr>
      <w:r w:rsidRPr="007F5E4A">
        <w:rPr>
          <w:rFonts w:ascii="Arial" w:hAnsi="Arial"/>
          <w:color w:val="000000" w:themeColor="text1"/>
          <w:szCs w:val="28"/>
        </w:rPr>
        <w:t>2.</w:t>
      </w:r>
      <w:r w:rsidR="00AC1885" w:rsidRPr="007F5E4A">
        <w:rPr>
          <w:rFonts w:ascii="Arial" w:hAnsi="Arial"/>
          <w:color w:val="000000" w:themeColor="text1"/>
          <w:szCs w:val="28"/>
        </w:rPr>
        <w:t>1.2</w:t>
      </w:r>
      <w:r w:rsidRPr="007F5E4A">
        <w:rPr>
          <w:rFonts w:ascii="Arial" w:hAnsi="Arial"/>
          <w:color w:val="000000" w:themeColor="text1"/>
          <w:szCs w:val="28"/>
        </w:rPr>
        <w:t>. Результатом предоставления муниципальной услуги является выдача постановления главы Администрации сельсовета о  п</w:t>
      </w:r>
      <w:r w:rsidRPr="007F5E4A">
        <w:rPr>
          <w:rFonts w:ascii="Arial" w:hAnsi="Arial"/>
          <w:color w:val="000000" w:themeColor="text1"/>
          <w:szCs w:val="28"/>
          <w:lang w:eastAsia="ar-SA" w:bidi="ar-SA"/>
        </w:rPr>
        <w:t>остановке граждан на учет в качестве нуждающихся в жилых помещениях</w:t>
      </w:r>
    </w:p>
    <w:p w:rsidR="00F334B5" w:rsidRPr="007F5E4A" w:rsidRDefault="00AC1885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>2.1.3.</w:t>
      </w:r>
      <w:r w:rsidR="00F334B5" w:rsidRPr="007F5E4A">
        <w:rPr>
          <w:rFonts w:ascii="Arial" w:hAnsi="Arial"/>
          <w:color w:val="000000" w:themeColor="text1"/>
          <w:szCs w:val="28"/>
        </w:rPr>
        <w:t xml:space="preserve"> Предоставление муниципальной услуги осуществляется в соответствии с: Конституцией Российской Федерации, Гражданским кодексом Российской Федерации;  Жилищным кодексом Российской Федерации; Федеральными законами  от   29.12. 2004  № 189-ФЗ  «О введении в действие Жилищного кодекса Российской Федерации», от 06.10.2003 </w:t>
      </w:r>
      <w:hyperlink r:id="rId6" w:history="1">
        <w:r w:rsidR="00F334B5" w:rsidRPr="007F5E4A">
          <w:rPr>
            <w:rStyle w:val="a3"/>
            <w:rFonts w:ascii="Arial" w:hAnsi="Arial"/>
            <w:color w:val="000000" w:themeColor="text1"/>
            <w:u w:val="none"/>
          </w:rPr>
          <w:t>№</w:t>
        </w:r>
      </w:hyperlink>
      <w:r w:rsidR="00F334B5" w:rsidRPr="007F5E4A">
        <w:rPr>
          <w:rFonts w:ascii="Arial" w:hAnsi="Arial"/>
          <w:color w:val="000000" w:themeColor="text1"/>
          <w:szCs w:val="28"/>
        </w:rPr>
        <w:t xml:space="preserve"> 131-ФЗ «Об общих принципах организации  местного  самоуправления в Российской Федерации»,  от 27.07.2010 </w:t>
      </w:r>
      <w:hyperlink r:id="rId7" w:history="1">
        <w:r w:rsidR="00F334B5" w:rsidRPr="007F5E4A">
          <w:rPr>
            <w:rStyle w:val="a3"/>
            <w:rFonts w:ascii="Arial" w:hAnsi="Arial"/>
            <w:color w:val="000000" w:themeColor="text1"/>
            <w:u w:val="none"/>
          </w:rPr>
          <w:t>№ 210-ФЗ</w:t>
        </w:r>
      </w:hyperlink>
      <w:r w:rsidR="00F334B5" w:rsidRPr="007F5E4A">
        <w:rPr>
          <w:rFonts w:ascii="Arial" w:hAnsi="Arial"/>
          <w:color w:val="000000" w:themeColor="text1"/>
          <w:szCs w:val="28"/>
        </w:rPr>
        <w:t xml:space="preserve"> «Об организации предоставления государственных и муниципальных услуг»,</w:t>
      </w:r>
      <w:r w:rsidR="00F334B5" w:rsidRPr="007F5E4A">
        <w:rPr>
          <w:rFonts w:ascii="Arial" w:eastAsia="Lucida Sans Unicode" w:hAnsi="Arial" w:cs="Arial"/>
          <w:color w:val="000000" w:themeColor="text1"/>
          <w:kern w:val="2"/>
          <w:lang w:eastAsia="ar-SA" w:bidi="ar-SA"/>
        </w:rPr>
        <w:t xml:space="preserve">  </w:t>
      </w:r>
      <w:r w:rsidR="00F334B5"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>Законом Алтайского края от 06.07.2006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предоставлению им по договорам социального найма жилых помещений муниципального жилого фонда»;</w:t>
      </w:r>
    </w:p>
    <w:p w:rsidR="00F334B5" w:rsidRPr="007F5E4A" w:rsidRDefault="00F334B5" w:rsidP="007F5E4A">
      <w:pPr>
        <w:widowControl/>
        <w:autoSpaceDE w:val="0"/>
        <w:snapToGrid w:val="0"/>
        <w:ind w:right="-57" w:firstLine="709"/>
        <w:jc w:val="both"/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</w:pPr>
      <w:r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 xml:space="preserve">       Законом  Алтайского края  «О 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F334B5" w:rsidRPr="007F5E4A" w:rsidRDefault="00F334B5" w:rsidP="007F5E4A">
      <w:pPr>
        <w:widowControl/>
        <w:autoSpaceDE w:val="0"/>
        <w:snapToGrid w:val="0"/>
        <w:ind w:right="-57" w:firstLine="709"/>
        <w:jc w:val="both"/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</w:pPr>
      <w:r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 xml:space="preserve">     Приказом  Министерства  регионального развития Российской Федерации от  25.02.2005  № 17</w:t>
      </w:r>
      <w:r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ab/>
        <w:t xml:space="preserve">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</w:t>
      </w:r>
      <w:r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lastRenderedPageBreak/>
        <w:t>нуждающимися в жилых помещениях, жилых помещений муниципального жилищного фонда по договорам социального найма»;</w:t>
      </w:r>
    </w:p>
    <w:p w:rsidR="00F334B5" w:rsidRPr="007F5E4A" w:rsidRDefault="00F334B5" w:rsidP="007F5E4A">
      <w:pPr>
        <w:widowControl/>
        <w:autoSpaceDE w:val="0"/>
        <w:snapToGrid w:val="0"/>
        <w:ind w:right="-57" w:firstLine="709"/>
        <w:jc w:val="both"/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</w:pPr>
      <w:r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 xml:space="preserve">    </w:t>
      </w:r>
    </w:p>
    <w:p w:rsidR="00F334B5" w:rsidRPr="007F5E4A" w:rsidRDefault="00F334B5" w:rsidP="007F5E4A">
      <w:pPr>
        <w:widowControl/>
        <w:autoSpaceDE w:val="0"/>
        <w:snapToGrid w:val="0"/>
        <w:ind w:right="-57"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 xml:space="preserve">       Решением Тулатинского   сельского  Совета  депутатов   от </w:t>
      </w:r>
      <w:r w:rsidR="005F60F9"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>10.07</w:t>
      </w:r>
      <w:r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 xml:space="preserve">.2013  № </w:t>
      </w:r>
      <w:r w:rsidR="005F60F9"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>33</w:t>
      </w:r>
      <w:r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 xml:space="preserve"> «Об утверждении учетной нормы общей площади жилого помещения для постановки граждан на очередь улучшения жилищных условий и нормы предоставления общей площади жилого помещения, предоставляемого по договору социального найма»; </w:t>
      </w:r>
      <w:r w:rsidRPr="007F5E4A">
        <w:rPr>
          <w:rFonts w:ascii="Arial" w:hAnsi="Arial"/>
          <w:color w:val="000000" w:themeColor="text1"/>
        </w:rPr>
        <w:t>Уставом муниципального образования Тулатинский сельсовет, иными нормативными правовыми актами, настоящим регламентом.</w:t>
      </w:r>
    </w:p>
    <w:p w:rsidR="00063C9A" w:rsidRPr="007F5E4A" w:rsidRDefault="00063C9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>2.</w:t>
      </w:r>
      <w:r w:rsidR="001B29BB" w:rsidRPr="007F5E4A">
        <w:rPr>
          <w:rFonts w:ascii="Arial" w:hAnsi="Arial"/>
          <w:color w:val="000000" w:themeColor="text1"/>
          <w:szCs w:val="28"/>
        </w:rPr>
        <w:t>1</w:t>
      </w:r>
      <w:r w:rsidRPr="007F5E4A">
        <w:rPr>
          <w:rFonts w:ascii="Arial" w:hAnsi="Arial"/>
          <w:color w:val="000000" w:themeColor="text1"/>
          <w:szCs w:val="28"/>
        </w:rPr>
        <w:t>.</w:t>
      </w:r>
      <w:r w:rsidR="001B29BB" w:rsidRPr="007F5E4A">
        <w:rPr>
          <w:rFonts w:ascii="Arial" w:hAnsi="Arial"/>
          <w:color w:val="000000" w:themeColor="text1"/>
          <w:szCs w:val="28"/>
        </w:rPr>
        <w:t>4</w:t>
      </w:r>
      <w:r w:rsidRPr="007F5E4A">
        <w:rPr>
          <w:rFonts w:ascii="Arial" w:hAnsi="Arial"/>
          <w:color w:val="000000" w:themeColor="text1"/>
          <w:szCs w:val="28"/>
        </w:rPr>
        <w:t xml:space="preserve"> Для предоставления муниципальной услуги необходимы:</w:t>
      </w:r>
    </w:p>
    <w:p w:rsidR="00063C9A" w:rsidRPr="007F5E4A" w:rsidRDefault="00063C9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>2.</w:t>
      </w:r>
      <w:r w:rsidR="001B29BB" w:rsidRPr="007F5E4A">
        <w:rPr>
          <w:rFonts w:ascii="Arial" w:hAnsi="Arial"/>
          <w:color w:val="000000" w:themeColor="text1"/>
          <w:szCs w:val="28"/>
        </w:rPr>
        <w:t>1</w:t>
      </w:r>
      <w:r w:rsidRPr="007F5E4A">
        <w:rPr>
          <w:rFonts w:ascii="Arial" w:hAnsi="Arial"/>
          <w:color w:val="000000" w:themeColor="text1"/>
          <w:szCs w:val="28"/>
        </w:rPr>
        <w:t>.</w:t>
      </w:r>
      <w:r w:rsidR="001B29BB" w:rsidRPr="007F5E4A">
        <w:rPr>
          <w:rFonts w:ascii="Arial" w:hAnsi="Arial"/>
          <w:color w:val="000000" w:themeColor="text1"/>
          <w:szCs w:val="28"/>
        </w:rPr>
        <w:t>5</w:t>
      </w:r>
      <w:r w:rsidRPr="007F5E4A">
        <w:rPr>
          <w:rFonts w:ascii="Arial" w:eastAsia="Lucida Sans Unicode" w:hAnsi="Arial"/>
          <w:color w:val="000000" w:themeColor="text1"/>
          <w:kern w:val="2"/>
          <w:lang w:eastAsia="ar-SA" w:bidi="ar-SA"/>
        </w:rPr>
        <w:t xml:space="preserve">. </w:t>
      </w:r>
      <w:r w:rsidRPr="007F5E4A">
        <w:rPr>
          <w:rFonts w:ascii="Arial" w:hAnsi="Arial"/>
          <w:color w:val="000000" w:themeColor="text1"/>
          <w:szCs w:val="28"/>
        </w:rPr>
        <w:t>Документы личного предъявления:</w:t>
      </w:r>
    </w:p>
    <w:p w:rsidR="00063C9A" w:rsidRPr="007F5E4A" w:rsidRDefault="00063C9A" w:rsidP="007F5E4A">
      <w:pPr>
        <w:widowControl/>
        <w:shd w:val="clear" w:color="auto" w:fill="FFFFFF"/>
        <w:autoSpaceDE w:val="0"/>
        <w:spacing w:before="5"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>1) копия паспорта гражданина Российской Федерации заявителя и членов его семьи  или документов, заменяющих паспорт гражданина Российской Федерации;</w:t>
      </w:r>
    </w:p>
    <w:p w:rsidR="00063C9A" w:rsidRPr="007F5E4A" w:rsidRDefault="00063C9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>2) копия документа, подтверждающего по предусмотренным законодательством основания жилищные права на жилое помещение, занимаемое заявителем и членами его семьи;</w:t>
      </w:r>
    </w:p>
    <w:p w:rsidR="00063C9A" w:rsidRPr="007F5E4A" w:rsidRDefault="00063C9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>3) выписка из домовой книги по месту жительства заявителя и членов его семьи;</w:t>
      </w:r>
    </w:p>
    <w:p w:rsidR="00063C9A" w:rsidRPr="007F5E4A" w:rsidRDefault="00063C9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>4) копии документов, подтверждающих состав семьи;</w:t>
      </w:r>
    </w:p>
    <w:p w:rsidR="00063C9A" w:rsidRPr="007F5E4A" w:rsidRDefault="00063C9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>5)справка из организации, уполномоченной составлять учет объектов недвижимости, о наличии или отсутствии у заявителя и членов его семьи жилых помещений на право собственности;</w:t>
      </w:r>
    </w:p>
    <w:p w:rsidR="00063C9A" w:rsidRPr="007F5E4A" w:rsidRDefault="00063C9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>6) справка органа, уполномоченного в сфере регистрации прав на недвижимое имущество и сделок с ним, о сделках в отношении жилых помещений, земельных участков, предоставляемых для строительства жилого дома, совершенных заявителем и членами его семьи за пятилетний период, предшествующей подаче заявления;</w:t>
      </w:r>
    </w:p>
    <w:p w:rsidR="00063C9A" w:rsidRPr="007F5E4A" w:rsidRDefault="00063C9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 xml:space="preserve">7)копии документов, представляющих право на льготное обеспечение жилой площадью в соответствии с федеральными законами. </w:t>
      </w:r>
    </w:p>
    <w:p w:rsidR="00063C9A" w:rsidRPr="007F5E4A" w:rsidRDefault="0005521F" w:rsidP="007F5E4A">
      <w:pPr>
        <w:widowControl/>
        <w:ind w:firstLine="709"/>
        <w:jc w:val="both"/>
        <w:rPr>
          <w:rFonts w:ascii="Arial" w:hAnsi="Arial"/>
          <w:bCs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ab/>
        <w:t>2.1</w:t>
      </w:r>
      <w:r w:rsidR="00063C9A" w:rsidRPr="007F5E4A">
        <w:rPr>
          <w:rFonts w:ascii="Arial" w:hAnsi="Arial"/>
          <w:color w:val="000000" w:themeColor="text1"/>
        </w:rPr>
        <w:t>.</w:t>
      </w:r>
      <w:r w:rsidRPr="007F5E4A">
        <w:rPr>
          <w:rFonts w:ascii="Arial" w:hAnsi="Arial"/>
          <w:color w:val="000000" w:themeColor="text1"/>
        </w:rPr>
        <w:t>6</w:t>
      </w:r>
      <w:r w:rsidR="00063C9A" w:rsidRPr="007F5E4A">
        <w:rPr>
          <w:rFonts w:ascii="Arial" w:hAnsi="Arial"/>
          <w:color w:val="000000" w:themeColor="text1"/>
        </w:rPr>
        <w:t xml:space="preserve"> Заявление подается в Администрацию сельсовета совместно с пакетом документов.</w:t>
      </w:r>
      <w:r w:rsidR="00063C9A" w:rsidRPr="007F5E4A">
        <w:rPr>
          <w:rFonts w:ascii="Arial" w:hAnsi="Arial"/>
          <w:bCs/>
          <w:color w:val="000000" w:themeColor="text1"/>
        </w:rPr>
        <w:t xml:space="preserve"> </w:t>
      </w:r>
    </w:p>
    <w:p w:rsidR="00063C9A" w:rsidRPr="007F5E4A" w:rsidRDefault="00063C9A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  </w:t>
      </w:r>
      <w:r w:rsidRPr="007F5E4A">
        <w:rPr>
          <w:rFonts w:ascii="Arial" w:hAnsi="Arial"/>
          <w:color w:val="000000" w:themeColor="text1"/>
        </w:rPr>
        <w:tab/>
        <w:t xml:space="preserve"> Копии документов, не  засвидетельствованные в нотариальном порядке, представляются с предъявлением оригинала</w:t>
      </w:r>
    </w:p>
    <w:p w:rsidR="00063C9A" w:rsidRPr="007F5E4A" w:rsidRDefault="00063C9A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ab/>
        <w:t>2.</w:t>
      </w:r>
      <w:r w:rsidR="003236E0" w:rsidRPr="007F5E4A">
        <w:rPr>
          <w:rFonts w:ascii="Arial" w:hAnsi="Arial"/>
          <w:color w:val="000000" w:themeColor="text1"/>
        </w:rPr>
        <w:t>1.7</w:t>
      </w:r>
      <w:r w:rsidRPr="007F5E4A">
        <w:rPr>
          <w:rFonts w:ascii="Arial" w:hAnsi="Arial"/>
          <w:color w:val="000000" w:themeColor="text1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063C9A" w:rsidRPr="007F5E4A" w:rsidRDefault="00063C9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>- отсутствие у заявителя соответствующих полномочий на получение муниципальной услуги;</w:t>
      </w:r>
    </w:p>
    <w:p w:rsidR="00063C9A" w:rsidRPr="007F5E4A" w:rsidRDefault="00063C9A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ab/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подписи заявителя или уполномоченного лица).</w:t>
      </w:r>
    </w:p>
    <w:p w:rsidR="00063C9A" w:rsidRPr="007F5E4A" w:rsidRDefault="00063C9A" w:rsidP="007F5E4A">
      <w:pPr>
        <w:widowControl/>
        <w:autoSpaceDE w:val="0"/>
        <w:snapToGrid w:val="0"/>
        <w:ind w:right="-57" w:firstLine="709"/>
        <w:jc w:val="both"/>
        <w:rPr>
          <w:rFonts w:ascii="Arial" w:hAnsi="Arial"/>
          <w:color w:val="000000" w:themeColor="text1"/>
        </w:rPr>
      </w:pPr>
    </w:p>
    <w:p w:rsidR="00F334B5" w:rsidRPr="007F5E4A" w:rsidRDefault="00F334B5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2.2. </w:t>
      </w:r>
      <w:r w:rsidRPr="007F5E4A">
        <w:rPr>
          <w:rFonts w:ascii="Arial" w:hAnsi="Arial" w:cs="Arial"/>
          <w:color w:val="000000" w:themeColor="text1"/>
        </w:rPr>
        <w:t>Предоставление муниципальной услуги «</w:t>
      </w:r>
      <w:r w:rsidR="00AC1885" w:rsidRPr="007F5E4A">
        <w:rPr>
          <w:rFonts w:ascii="Arial" w:hAnsi="Arial" w:cs="Arial"/>
          <w:color w:val="000000" w:themeColor="text1"/>
        </w:rPr>
        <w:t>Постановка граждан на учет в качестве нуждающихся в жилых помещениях»</w:t>
      </w:r>
      <w:r w:rsidRPr="007F5E4A">
        <w:rPr>
          <w:rFonts w:ascii="Arial" w:hAnsi="Arial" w:cs="Arial"/>
          <w:color w:val="000000" w:themeColor="text1"/>
        </w:rPr>
        <w:t xml:space="preserve">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Администрации Тулатинского сельсовета.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2.3. </w:t>
      </w:r>
      <w:r w:rsidRPr="007F5E4A">
        <w:rPr>
          <w:rFonts w:ascii="Arial" w:hAnsi="Arial" w:cs="Arial"/>
          <w:color w:val="000000" w:themeColor="text1"/>
        </w:rPr>
        <w:t>Требования к порядку информирования о предоставлении муниципальной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2.3.1. </w:t>
      </w:r>
      <w:r w:rsidRPr="007F5E4A">
        <w:rPr>
          <w:rFonts w:ascii="Arial" w:hAnsi="Arial" w:cs="Arial"/>
          <w:color w:val="000000" w:themeColor="text1"/>
        </w:rPr>
        <w:t xml:space="preserve"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официальной страничке Тулатинского сельсовета сайта Администрации </w:t>
      </w:r>
      <w:r w:rsidRPr="007F5E4A">
        <w:rPr>
          <w:rFonts w:ascii="Arial" w:hAnsi="Arial" w:cs="Arial"/>
          <w:color w:val="000000" w:themeColor="text1"/>
        </w:rPr>
        <w:lastRenderedPageBreak/>
        <w:t xml:space="preserve">Чарышского района Алтайского края, на информационных стендах в залах приема заявителей в Администрации Тулатинского сельсовета, в Многофункциональном центре при личном обращении заявителя и в центре телефонного обслуживания, на интернет-сайте Многофункционального центра, при использовании Единого портала государственных и муниципальных услуг (функций) в информационно-телекоммуникационной сети «Интернет».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2.3.1.1. Информация о предоставлении муниципальной услуги на Едином портале государственных и муниципальных услуг (функций).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На Едином портале государственных и муниципальных услуг (функций) размещается следующая информация: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2) круг заявителей;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3) срок предоставления муниципальной услуги;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5) размер государственной пошлины, взимаемой за предоставление муниципальной услуги;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2.3.2. </w:t>
      </w:r>
      <w:r w:rsidRPr="007F5E4A">
        <w:rPr>
          <w:rFonts w:ascii="Arial" w:hAnsi="Arial" w:cs="Arial"/>
          <w:color w:val="000000" w:themeColor="text1"/>
        </w:rPr>
        <w:t xml:space="preserve">Сведения о месте нахождения Администрации Тулатинского сельсовета,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официальной страничке Тулатинского сельсовета сайта Администрации Чарышского района, на информационном стенде в зале приема заявителей, на Едином портале государственных и муниципальных услуг (функций), а также в приложении 1 к Административному регламенту.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2.3.3. </w:t>
      </w:r>
      <w:r w:rsidRPr="007F5E4A">
        <w:rPr>
          <w:rFonts w:ascii="Arial" w:hAnsi="Arial" w:cs="Arial"/>
          <w:color w:val="000000" w:themeColor="text1"/>
        </w:rPr>
        <w:t xml:space="preserve">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2.3.4. </w:t>
      </w:r>
      <w:r w:rsidRPr="007F5E4A">
        <w:rPr>
          <w:rFonts w:ascii="Arial" w:hAnsi="Arial" w:cs="Arial"/>
          <w:color w:val="000000" w:themeColor="text1"/>
        </w:rPr>
        <w:t xml:space="preserve">Сведения об органах государственной власти, органах местного самоуправления и организациях, участвующих в предоставлении муниципальной 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lastRenderedPageBreak/>
        <w:t xml:space="preserve">Участвующие органы государственной власти, органы местного самоуправления и организации отсутствуют.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2.3.5. </w:t>
      </w:r>
      <w:r w:rsidRPr="007F5E4A">
        <w:rPr>
          <w:rFonts w:ascii="Arial" w:hAnsi="Arial" w:cs="Arial"/>
          <w:color w:val="000000" w:themeColor="text1"/>
        </w:rPr>
        <w:t xml:space="preserve">При обращении заявителя в орган местного самоуправления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2.3.5.1. </w:t>
      </w:r>
      <w:r w:rsidRPr="007F5E4A">
        <w:rPr>
          <w:rFonts w:ascii="Arial" w:hAnsi="Arial" w:cs="Arial"/>
          <w:color w:val="000000" w:themeColor="text1"/>
        </w:rPr>
        <w:t xml:space="preserve">По телефону специалист Администрации Тулатинского сельсовета дает исчерпывающую информацию по предоставлению муниципальной 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2.3.5.2. </w:t>
      </w:r>
      <w:r w:rsidRPr="007F5E4A">
        <w:rPr>
          <w:rFonts w:ascii="Arial" w:hAnsi="Arial" w:cs="Arial"/>
          <w:color w:val="000000" w:themeColor="text1"/>
        </w:rPr>
        <w:t xml:space="preserve">Консультации по предоставлению муниципальной услуги осуществляются специалистами органа местного самоуправления при личном обращении в рабочее время (приложение 1).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2.3.5.3. </w:t>
      </w:r>
      <w:r w:rsidRPr="007F5E4A">
        <w:rPr>
          <w:rFonts w:ascii="Arial" w:hAnsi="Arial" w:cs="Arial"/>
          <w:color w:val="000000" w:themeColor="text1"/>
        </w:rPr>
        <w:t xml:space="preserve">Консультации по предоставлению муниципальной услуги осуществляются по следующим вопросам: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1) перечню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2) источнику получения документов, необходимых для представления муниципальной услуги;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3) времени приема и выдачи документов;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4) сроков предоставления муниципальной услуги;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6) иные вопросы, входящие в компетенцию органа местного самоуправления, предоставляющего муниципальную услугу.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2.3.5.4. </w:t>
      </w:r>
      <w:r w:rsidRPr="007F5E4A">
        <w:rPr>
          <w:rFonts w:ascii="Arial" w:hAnsi="Arial" w:cs="Arial"/>
          <w:color w:val="000000" w:themeColor="text1"/>
        </w:rPr>
        <w:t xml:space="preserve">При осуществлении консультирования специалисты органа местного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самоуправления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2.3.5.5. </w:t>
      </w:r>
      <w:r w:rsidRPr="007F5E4A">
        <w:rPr>
          <w:rFonts w:ascii="Arial" w:hAnsi="Arial" w:cs="Arial"/>
          <w:color w:val="000000" w:themeColor="text1"/>
        </w:rPr>
        <w:t xml:space="preserve">Если поставленные гражданином вопросы не входят в компетенцию органа местного самоуправления,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2.3.5.6. </w:t>
      </w:r>
      <w:r w:rsidRPr="007F5E4A">
        <w:rPr>
          <w:rFonts w:ascii="Arial" w:hAnsi="Arial" w:cs="Arial"/>
          <w:color w:val="000000" w:themeColor="text1"/>
        </w:rPr>
        <w:t xml:space="preserve">Время консультации при личном приеме не должно превышать одного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часа с момента начала консультирования.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2.3.6. </w:t>
      </w:r>
      <w:r w:rsidRPr="007F5E4A">
        <w:rPr>
          <w:rFonts w:ascii="Arial" w:hAnsi="Arial" w:cs="Arial"/>
          <w:color w:val="000000" w:themeColor="text1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Перечень услуг, которые являются необходимыми и обязательными для предоставления муниципальных услуг на территории муниципального образования.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2.4. </w:t>
      </w:r>
      <w:r w:rsidRPr="007F5E4A">
        <w:rPr>
          <w:rFonts w:ascii="Arial" w:hAnsi="Arial" w:cs="Arial"/>
          <w:color w:val="000000" w:themeColor="text1"/>
        </w:rPr>
        <w:t xml:space="preserve">Результат предоставления муниципальной 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Результатом предоставления муниципальной услуги является: </w:t>
      </w:r>
    </w:p>
    <w:p w:rsidR="00662BB2" w:rsidRPr="007F5E4A" w:rsidRDefault="00662BB2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  <w:lang w:eastAsia="ar-SA" w:bidi="ar-SA"/>
        </w:rPr>
      </w:pPr>
      <w:r w:rsidRPr="007F5E4A">
        <w:rPr>
          <w:rFonts w:ascii="Arial" w:hAnsi="Arial" w:cs="Arial"/>
          <w:color w:val="000000" w:themeColor="text1"/>
        </w:rPr>
        <w:t xml:space="preserve">1) </w:t>
      </w:r>
      <w:r w:rsidRPr="007F5E4A">
        <w:rPr>
          <w:rFonts w:ascii="Arial" w:hAnsi="Arial"/>
          <w:color w:val="000000" w:themeColor="text1"/>
          <w:szCs w:val="28"/>
        </w:rPr>
        <w:t>выдача постановления главы Администрации сельсовета о  п</w:t>
      </w:r>
      <w:r w:rsidRPr="007F5E4A">
        <w:rPr>
          <w:rFonts w:ascii="Arial" w:hAnsi="Arial"/>
          <w:color w:val="000000" w:themeColor="text1"/>
          <w:szCs w:val="28"/>
          <w:lang w:eastAsia="ar-SA" w:bidi="ar-SA"/>
        </w:rPr>
        <w:t>остановке граждан на учет в качестве нуждающихся в жилых помещениях</w:t>
      </w:r>
      <w:r w:rsidRPr="007F5E4A">
        <w:rPr>
          <w:rFonts w:ascii="Arial" w:hAnsi="Arial" w:cs="Arial"/>
          <w:color w:val="000000" w:themeColor="text1"/>
        </w:rPr>
        <w:t xml:space="preserve">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2) отказ </w:t>
      </w:r>
      <w:r w:rsidRPr="007F5E4A">
        <w:rPr>
          <w:rFonts w:ascii="Arial" w:hAnsi="Arial"/>
          <w:color w:val="000000" w:themeColor="text1"/>
          <w:szCs w:val="28"/>
        </w:rPr>
        <w:t>п</w:t>
      </w:r>
      <w:r w:rsidRPr="007F5E4A">
        <w:rPr>
          <w:rFonts w:ascii="Arial" w:hAnsi="Arial"/>
          <w:color w:val="000000" w:themeColor="text1"/>
          <w:szCs w:val="28"/>
          <w:lang w:eastAsia="ar-SA"/>
        </w:rPr>
        <w:t>остановки граждан на учет в качестве нуждающихся в жилых помещениях</w:t>
      </w:r>
      <w:r w:rsidRPr="007F5E4A">
        <w:rPr>
          <w:rFonts w:ascii="Arial" w:hAnsi="Arial" w:cs="Arial"/>
          <w:color w:val="000000" w:themeColor="text1"/>
        </w:rPr>
        <w:t xml:space="preserve">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2.5. </w:t>
      </w:r>
      <w:r w:rsidRPr="007F5E4A">
        <w:rPr>
          <w:rFonts w:ascii="Arial" w:hAnsi="Arial" w:cs="Arial"/>
          <w:color w:val="000000" w:themeColor="text1"/>
        </w:rPr>
        <w:t xml:space="preserve">Срок предоставления муниципальной 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Общий срок предоставления муниципальной услуги составляет не более 10 дней с момента обращения заявителя в орган местного самоуправления.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</w:t>
      </w:r>
      <w:r w:rsidRPr="007F5E4A">
        <w:rPr>
          <w:rFonts w:ascii="Arial" w:hAnsi="Arial" w:cs="Arial"/>
          <w:color w:val="000000" w:themeColor="text1"/>
        </w:rPr>
        <w:lastRenderedPageBreak/>
        <w:t xml:space="preserve">передачи заявления Многофункциональным центром в Администрацию Тулатинского сельсовета.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2.5.1. </w:t>
      </w:r>
      <w:r w:rsidRPr="007F5E4A">
        <w:rPr>
          <w:rFonts w:ascii="Arial" w:hAnsi="Arial" w:cs="Arial"/>
          <w:color w:val="000000" w:themeColor="text1"/>
        </w:rPr>
        <w:t xml:space="preserve">Срок принятия решения о приостановлении предоставления муниципальной 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Основания для приостановления предоставления муниципальной услуги отсутствуют.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2.6. </w:t>
      </w:r>
      <w:r w:rsidRPr="007F5E4A">
        <w:rPr>
          <w:rFonts w:ascii="Arial" w:hAnsi="Arial" w:cs="Arial"/>
          <w:color w:val="000000" w:themeColor="text1"/>
        </w:rPr>
        <w:t xml:space="preserve">Перечень нормативных правовых актов, непосредственно регулирующих предоставление муниципальной 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1) Конституцией Российской Федерации;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2) Гражданским кодексом Российской Федерации;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3) Федеральным законом от 06.10.2003 № 131-ФЗ «Об общих принципах организации местного самоуправления в Российской Федерации»; </w:t>
      </w:r>
    </w:p>
    <w:p w:rsidR="001C7E25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4) </w:t>
      </w:r>
      <w:r w:rsidR="001C7E25" w:rsidRPr="007F5E4A">
        <w:rPr>
          <w:rFonts w:ascii="Arial" w:hAnsi="Arial"/>
          <w:color w:val="000000" w:themeColor="text1"/>
          <w:szCs w:val="28"/>
        </w:rPr>
        <w:t>Жилищным кодексом Российской Федерации;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5) Федеральным законом от 27.07.2006 № 152-ФЗ «О персональных данных»; («Российская газета», 29.07.2006 №165);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6) Федеральным законом от 27.07.2010 № 210-ФЗ «Об организации предоставления государственных и муниципальных услуг»;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7) Постановлением Правительства РФ от 26.03.2016 № 236 «О требованиях к предоставлению в электронной форме государственных и муниципальных услуг»;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8) Приказом Минсельхоза России от 11.10.2010 N 345 («Об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(Зарегистрировано в Минюсте России 22.11.2010 N 19007);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9) Приказом Федеральной службы государственной регистрации, кадастра и картографии от 07.03.2012 №П/103 «Об утверждении формы выписки из похозяйственной книги о наличии у гражданина права на земельный участок»;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10) Уставом муниципального образования Тулатинский сельсовет;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11) Положением об органе местного самоуправления;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2.7. </w:t>
      </w:r>
      <w:r w:rsidRPr="007F5E4A">
        <w:rPr>
          <w:rFonts w:ascii="Arial" w:hAnsi="Arial" w:cs="Arial"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2.7.1. </w:t>
      </w:r>
      <w:r w:rsidRPr="007F5E4A">
        <w:rPr>
          <w:rFonts w:ascii="Arial" w:hAnsi="Arial" w:cs="Arial"/>
          <w:color w:val="000000" w:themeColor="text1"/>
        </w:rPr>
        <w:t xml:space="preserve">Основанием для предоставления муниципальной услуги являются заявление (приложение </w:t>
      </w:r>
      <w:r w:rsidR="00FE0267" w:rsidRPr="007F5E4A">
        <w:rPr>
          <w:rFonts w:ascii="Arial" w:hAnsi="Arial" w:cs="Arial"/>
          <w:color w:val="000000" w:themeColor="text1"/>
        </w:rPr>
        <w:t>1</w:t>
      </w:r>
      <w:r w:rsidRPr="007F5E4A">
        <w:rPr>
          <w:rFonts w:ascii="Arial" w:hAnsi="Arial" w:cs="Arial"/>
          <w:color w:val="000000" w:themeColor="text1"/>
        </w:rPr>
        <w:t xml:space="preserve">), а также документы, представленные в Администрацию Тулатинского сельсовета на личном приеме, или через Единый портал государственных и муниципальных услуг (функций) либо поданные через Многофункциональный центр: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1) документ, удостоверяющий личность гражданина;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2) документ, удостоверяющий права представителя заявителя (в случае обращения представителя заявителя).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2.8.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Документы, получаемые органами, предоставляющими муниципальную услугу, в порядке межведомственного взаимодействия, в том числе в уполномоченных федеральных органах исполнительной власти, органах местного самоуправления, не предусмотрены. </w:t>
      </w:r>
    </w:p>
    <w:p w:rsidR="00662BB2" w:rsidRPr="007F5E4A" w:rsidRDefault="00662BB2" w:rsidP="007F5E4A">
      <w:pPr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>2</w:t>
      </w:r>
      <w:r w:rsidRPr="007F5E4A">
        <w:rPr>
          <w:rFonts w:ascii="Arial" w:hAnsi="Arial" w:cs="Arial"/>
          <w:iCs/>
          <w:color w:val="000000" w:themeColor="text1"/>
        </w:rPr>
        <w:t xml:space="preserve">.9. </w:t>
      </w:r>
      <w:r w:rsidRPr="007F5E4A">
        <w:rPr>
          <w:rFonts w:ascii="Arial" w:hAnsi="Arial" w:cs="Arial"/>
          <w:color w:val="000000" w:themeColor="text1"/>
        </w:rPr>
        <w:t xml:space="preserve">Запрет требовать  </w:t>
      </w:r>
      <w:r w:rsidRPr="007F5E4A">
        <w:rPr>
          <w:rFonts w:ascii="Arial" w:eastAsia="Calibri" w:hAnsi="Arial" w:cs="Arial"/>
          <w:color w:val="000000" w:themeColor="text1"/>
        </w:rPr>
        <w:t>от заявителя:</w:t>
      </w:r>
    </w:p>
    <w:p w:rsidR="00662BB2" w:rsidRPr="007F5E4A" w:rsidRDefault="00662BB2" w:rsidP="007F5E4A">
      <w:pPr>
        <w:widowControl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7F5E4A">
        <w:rPr>
          <w:rFonts w:ascii="Arial" w:eastAsia="Calibri" w:hAnsi="Arial" w:cs="Arial"/>
          <w:color w:val="000000" w:themeColor="text1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62BB2" w:rsidRPr="007F5E4A" w:rsidRDefault="00662BB2" w:rsidP="007F5E4A">
      <w:pPr>
        <w:widowControl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7F5E4A">
        <w:rPr>
          <w:rFonts w:ascii="Arial" w:eastAsia="Calibri" w:hAnsi="Arial" w:cs="Arial"/>
          <w:color w:val="000000" w:themeColor="text1"/>
        </w:rPr>
        <w:t>2)</w:t>
      </w:r>
      <w:r w:rsidRPr="007F5E4A">
        <w:rPr>
          <w:rFonts w:ascii="Arial" w:hAnsi="Arial" w:cs="Arial"/>
          <w:color w:val="000000" w:themeColor="text1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7F5E4A">
        <w:rPr>
          <w:rFonts w:ascii="Arial" w:eastAsia="Calibri" w:hAnsi="Arial" w:cs="Arial"/>
          <w:color w:val="000000" w:themeColor="text1"/>
        </w:rPr>
        <w:t>;</w:t>
      </w:r>
    </w:p>
    <w:p w:rsidR="00662BB2" w:rsidRPr="007F5E4A" w:rsidRDefault="00662BB2" w:rsidP="007F5E4A">
      <w:pPr>
        <w:widowControl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7F5E4A">
        <w:rPr>
          <w:rFonts w:ascii="Arial" w:eastAsia="Calibri" w:hAnsi="Arial" w:cs="Arial"/>
          <w:color w:val="000000" w:themeColor="text1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7F5E4A">
          <w:rPr>
            <w:rFonts w:ascii="Arial" w:eastAsia="Calibri" w:hAnsi="Arial" w:cs="Arial"/>
            <w:color w:val="000000" w:themeColor="text1"/>
          </w:rPr>
          <w:t>части 1 статьи 9</w:t>
        </w:r>
      </w:hyperlink>
      <w:r w:rsidRPr="007F5E4A">
        <w:rPr>
          <w:rFonts w:ascii="Arial" w:eastAsia="Calibri" w:hAnsi="Arial" w:cs="Arial"/>
          <w:color w:val="000000" w:themeColor="text1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F5E4A">
          <w:rPr>
            <w:rFonts w:ascii="Arial" w:eastAsia="Calibri" w:hAnsi="Arial" w:cs="Arial"/>
            <w:color w:val="000000" w:themeColor="text1"/>
          </w:rPr>
          <w:t>2010 г</w:t>
        </w:r>
      </w:smartTag>
      <w:r w:rsidRPr="007F5E4A">
        <w:rPr>
          <w:rFonts w:ascii="Arial" w:eastAsia="Calibri" w:hAnsi="Arial" w:cs="Arial"/>
          <w:color w:val="000000" w:themeColor="text1"/>
        </w:rPr>
        <w:t>. № 210-ФЗ      «Об организации предоставления государственных и муниципальных услуг» (далее – Федеральный закон № 210-ФЗ);</w:t>
      </w:r>
    </w:p>
    <w:p w:rsidR="00662BB2" w:rsidRPr="007F5E4A" w:rsidRDefault="00662BB2" w:rsidP="007F5E4A">
      <w:pPr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eastAsia="Calibri" w:hAnsi="Arial" w:cs="Arial"/>
          <w:color w:val="000000" w:themeColor="text1"/>
        </w:rPr>
        <w:t>4)</w:t>
      </w:r>
      <w:r w:rsidRPr="007F5E4A">
        <w:rPr>
          <w:rFonts w:ascii="Arial" w:hAnsi="Arial" w:cs="Arial"/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2BB2" w:rsidRPr="007F5E4A" w:rsidRDefault="00662BB2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2BB2" w:rsidRPr="007F5E4A" w:rsidRDefault="00662BB2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2BB2" w:rsidRPr="007F5E4A" w:rsidRDefault="00662BB2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2BB2" w:rsidRPr="007F5E4A" w:rsidRDefault="00662BB2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7F5E4A">
        <w:rPr>
          <w:rFonts w:ascii="Arial" w:eastAsia="Calibri" w:hAnsi="Arial" w:cs="Arial"/>
          <w:color w:val="000000" w:themeColor="text1"/>
        </w:rPr>
        <w:t>№ 210-ФЗ</w:t>
      </w:r>
      <w:r w:rsidRPr="007F5E4A">
        <w:rPr>
          <w:rFonts w:ascii="Arial" w:hAnsi="Arial" w:cs="Arial"/>
          <w:color w:val="000000" w:themeColor="text1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7F5E4A">
        <w:rPr>
          <w:rFonts w:ascii="Arial" w:eastAsia="Calibri" w:hAnsi="Arial" w:cs="Arial"/>
          <w:color w:val="000000" w:themeColor="text1"/>
        </w:rPr>
        <w:t>№ 210-ФЗ</w:t>
      </w:r>
      <w:r w:rsidRPr="007F5E4A">
        <w:rPr>
          <w:rFonts w:ascii="Arial" w:hAnsi="Arial" w:cs="Arial"/>
          <w:color w:val="000000" w:themeColor="text1"/>
        </w:rPr>
        <w:t>, уведомляется заявитель, а также приносятся извинения за доставленные неудобства.</w:t>
      </w:r>
    </w:p>
    <w:p w:rsidR="00662BB2" w:rsidRPr="007F5E4A" w:rsidRDefault="00662BB2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При обращении заявителя с заявлением в электронной форме к заявлению прикрепляются электронные копии документов, указанных в </w:t>
      </w:r>
      <w:hyperlink r:id="rId9" w:history="1">
        <w:r w:rsidRPr="007F5E4A">
          <w:rPr>
            <w:rFonts w:ascii="Arial" w:hAnsi="Arial" w:cs="Arial"/>
            <w:color w:val="000000" w:themeColor="text1"/>
          </w:rPr>
          <w:t xml:space="preserve">пункте 2.6.1 </w:t>
        </w:r>
      </w:hyperlink>
      <w:r w:rsidRPr="007F5E4A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/>
          <w:color w:val="000000" w:themeColor="text1"/>
          <w:szCs w:val="28"/>
        </w:rPr>
        <w:t xml:space="preserve"> </w:t>
      </w:r>
      <w:r w:rsidRPr="007F5E4A">
        <w:rPr>
          <w:rFonts w:ascii="Arial" w:hAnsi="Arial" w:cs="Arial"/>
          <w:bCs/>
          <w:color w:val="000000" w:themeColor="text1"/>
        </w:rPr>
        <w:t xml:space="preserve">2.10. </w:t>
      </w:r>
      <w:r w:rsidRPr="007F5E4A">
        <w:rPr>
          <w:rFonts w:ascii="Arial" w:hAnsi="Arial" w:cs="Arial"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Основания для отказа в приеме документов отсутствуют.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lastRenderedPageBreak/>
        <w:t xml:space="preserve">2.11. </w:t>
      </w:r>
      <w:r w:rsidRPr="007F5E4A">
        <w:rPr>
          <w:rFonts w:ascii="Arial" w:hAnsi="Arial" w:cs="Arial"/>
          <w:color w:val="000000" w:themeColor="text1"/>
        </w:rPr>
        <w:t xml:space="preserve">Исчерпывающий перечень оснований для отказа в предоставлении муниципальной 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Заявителю отказывается в предоставлении муниципальной услуги в случаях: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1) непредставления документов, указанных в пункте 2.7.1 Административного регламента;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2) заявитель не соответствует требованиям, установленным пунктом 1.2 Административного регламента.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Решение об отказе должно содержать мотивированные основания отказа в предоставлении 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2.12. </w:t>
      </w:r>
      <w:r w:rsidRPr="007F5E4A">
        <w:rPr>
          <w:rFonts w:ascii="Arial" w:hAnsi="Arial" w:cs="Arial"/>
          <w:color w:val="000000" w:themeColor="text1"/>
        </w:rPr>
        <w:t xml:space="preserve">Перечень услуг, которые являются необходимыми и обязательными для предоставления муниципальной 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Необходимые и обязательные услуги для предоставления муниципальной услуги отсутствуют.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2.13. </w:t>
      </w:r>
      <w:r w:rsidRPr="007F5E4A">
        <w:rPr>
          <w:rFonts w:ascii="Arial" w:hAnsi="Arial" w:cs="Arial"/>
          <w:color w:val="000000" w:themeColor="text1"/>
        </w:rPr>
        <w:t xml:space="preserve">Порядок, размер и основания взимания государственной пошлины или иной платы, установленной за предоставление муниципальной 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Муниципальная услуга предоставляется бесплатно.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2.14. </w:t>
      </w:r>
      <w:r w:rsidRPr="007F5E4A">
        <w:rPr>
          <w:rFonts w:ascii="Arial" w:hAnsi="Arial" w:cs="Arial"/>
          <w:color w:val="000000" w:themeColor="text1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2.15. </w:t>
      </w:r>
      <w:r w:rsidRPr="007F5E4A">
        <w:rPr>
          <w:rFonts w:ascii="Arial" w:hAnsi="Arial" w:cs="Arial"/>
          <w:color w:val="000000" w:themeColor="text1"/>
        </w:rPr>
        <w:t xml:space="preserve">Срок регистрации заявления о предоставлении муниципальной 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Регистрация документов, поданных заявителем, в том числе в электронном виде, осуществляется в день приема.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2.16. </w:t>
      </w:r>
      <w:r w:rsidRPr="007F5E4A">
        <w:rPr>
          <w:rFonts w:ascii="Arial" w:hAnsi="Arial" w:cs="Arial"/>
          <w:color w:val="000000" w:themeColor="text1"/>
        </w:rPr>
        <w:t xml:space="preserve">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2.16.1. </w:t>
      </w:r>
      <w:r w:rsidRPr="007F5E4A">
        <w:rPr>
          <w:rFonts w:ascii="Arial" w:hAnsi="Arial" w:cs="Arial"/>
          <w:color w:val="000000" w:themeColor="text1"/>
        </w:rPr>
        <w:t xml:space="preserve">Помещение, в котором осуществляется прием заявителей, должно обеспечивать: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1) комфортное расположение заявителя и должностного лица в Администрации Тулатинского сельсовета;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2) возможность и удобство оформления заявителем письменного обращения;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3) доступ к нормативным правовым актам, регулирующим предоставление муниципальной услуги;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4) наличие информационных стендов с образцами заполнения заявлений и перечнем документов, необходимых для предоставления муниципальной 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2.16.2. </w:t>
      </w:r>
      <w:r w:rsidRPr="007F5E4A">
        <w:rPr>
          <w:rFonts w:ascii="Arial" w:hAnsi="Arial" w:cs="Arial"/>
          <w:color w:val="000000" w:themeColor="text1"/>
        </w:rPr>
        <w:t xml:space="preserve">Требования к обеспечению условий доступности муниципальной услуги для лиц с ограниченной возможностью: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lastRenderedPageBreak/>
        <w:t xml:space="preserve">сопровождение инвалидов, имеющих стойкие нарушения функции зрения и самостоятельного передвижения, по территории объекта;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2.16.3. </w:t>
      </w:r>
      <w:r w:rsidRPr="007F5E4A">
        <w:rPr>
          <w:rFonts w:ascii="Arial" w:hAnsi="Arial" w:cs="Arial"/>
          <w:color w:val="000000" w:themeColor="text1"/>
        </w:rPr>
        <w:t xml:space="preserve">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 Тулатинского сельсовета, ответственного за его исполнение, и т.п. осуществляет специалист Администрации Тулатинского сельсовета.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2.16.4. </w:t>
      </w:r>
      <w:r w:rsidRPr="007F5E4A">
        <w:rPr>
          <w:rFonts w:ascii="Arial" w:hAnsi="Arial" w:cs="Arial"/>
          <w:color w:val="000000" w:themeColor="text1"/>
        </w:rPr>
        <w:t xml:space="preserve">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2.16.5. </w:t>
      </w:r>
      <w:r w:rsidRPr="007F5E4A">
        <w:rPr>
          <w:rFonts w:ascii="Arial" w:hAnsi="Arial" w:cs="Arial"/>
          <w:color w:val="000000" w:themeColor="text1"/>
        </w:rPr>
        <w:t xml:space="preserve">На информационных стендах Администрации Тулатинского сельсовета размещается следующая информация: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2) график (режим) работы Администрации Тулатинского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3) Административный регламент предоставления муниципальной услуги;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4) место нахождения Администрации Тулатинского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5) телефон для справок;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6) адрес электронной почты Администрации Тулатинского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7) адрес официальной странички Тулатинского сельсовета сайта Администрации Чарышского района,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8) порядок получения консультаций;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9) порядок обжалования решений, действий (бездействия) должностных лиц Администрации Тулатинского сельсовета, предоставляющего муниципальную услугу.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2.16.6. </w:t>
      </w:r>
      <w:r w:rsidRPr="007F5E4A">
        <w:rPr>
          <w:rFonts w:ascii="Arial" w:hAnsi="Arial" w:cs="Arial"/>
          <w:color w:val="000000" w:themeColor="text1"/>
        </w:rPr>
        <w:t xml:space="preserve">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lastRenderedPageBreak/>
        <w:t xml:space="preserve">2.16.7. </w:t>
      </w:r>
      <w:r w:rsidRPr="007F5E4A">
        <w:rPr>
          <w:rFonts w:ascii="Arial" w:hAnsi="Arial" w:cs="Arial"/>
          <w:color w:val="000000" w:themeColor="text1"/>
        </w:rPr>
        <w:t xml:space="preserve">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2.17. </w:t>
      </w:r>
      <w:r w:rsidRPr="007F5E4A">
        <w:rPr>
          <w:rFonts w:ascii="Arial" w:hAnsi="Arial" w:cs="Arial"/>
          <w:color w:val="000000" w:themeColor="text1"/>
        </w:rPr>
        <w:t xml:space="preserve">Показатели доступности и качества муниципальной услуги.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2"/>
        <w:gridCol w:w="4482"/>
      </w:tblGrid>
      <w:tr w:rsidR="00662BB2" w:rsidRPr="007F5E4A" w:rsidTr="00E41072">
        <w:trPr>
          <w:trHeight w:val="287"/>
          <w:jc w:val="center"/>
        </w:trPr>
        <w:tc>
          <w:tcPr>
            <w:tcW w:w="4482" w:type="dxa"/>
          </w:tcPr>
          <w:p w:rsidR="00662BB2" w:rsidRPr="007F5E4A" w:rsidRDefault="00662BB2" w:rsidP="007F5E4A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7F5E4A">
              <w:rPr>
                <w:rFonts w:ascii="Arial" w:hAnsi="Arial" w:cs="Arial"/>
                <w:bCs/>
                <w:color w:val="000000" w:themeColor="text1"/>
              </w:rPr>
              <w:t xml:space="preserve">2.17.1. </w:t>
            </w:r>
            <w:r w:rsidRPr="007F5E4A">
              <w:rPr>
                <w:rFonts w:ascii="Arial" w:hAnsi="Arial" w:cs="Arial"/>
                <w:color w:val="000000" w:themeColor="text1"/>
              </w:rPr>
              <w:t>Целевые значения показателя доступности и качества муниципальной услуги. Показатели качества и доступности муниципальной услуги</w:t>
            </w:r>
          </w:p>
        </w:tc>
        <w:tc>
          <w:tcPr>
            <w:tcW w:w="4482" w:type="dxa"/>
          </w:tcPr>
          <w:p w:rsidR="00662BB2" w:rsidRPr="007F5E4A" w:rsidRDefault="00662BB2" w:rsidP="007F5E4A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7F5E4A">
              <w:rPr>
                <w:rFonts w:ascii="Arial" w:hAnsi="Arial" w:cs="Arial"/>
                <w:color w:val="000000" w:themeColor="text1"/>
              </w:rPr>
              <w:t>Целевое значение</w:t>
            </w:r>
          </w:p>
          <w:p w:rsidR="00662BB2" w:rsidRPr="007F5E4A" w:rsidRDefault="00662BB2" w:rsidP="007F5E4A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7F5E4A">
              <w:rPr>
                <w:rFonts w:ascii="Arial" w:hAnsi="Arial" w:cs="Arial"/>
                <w:color w:val="000000" w:themeColor="text1"/>
              </w:rPr>
              <w:t>показателя</w:t>
            </w:r>
          </w:p>
        </w:tc>
      </w:tr>
      <w:tr w:rsidR="00662BB2" w:rsidRPr="007F5E4A" w:rsidTr="00E41072">
        <w:trPr>
          <w:trHeight w:val="127"/>
          <w:jc w:val="center"/>
        </w:trPr>
        <w:tc>
          <w:tcPr>
            <w:tcW w:w="8964" w:type="dxa"/>
            <w:gridSpan w:val="2"/>
          </w:tcPr>
          <w:p w:rsidR="00662BB2" w:rsidRPr="007F5E4A" w:rsidRDefault="00662BB2" w:rsidP="007F5E4A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7F5E4A">
              <w:rPr>
                <w:rFonts w:ascii="Arial" w:hAnsi="Arial" w:cs="Arial"/>
                <w:color w:val="000000" w:themeColor="text1"/>
              </w:rPr>
              <w:t>1. Своевременность</w:t>
            </w:r>
          </w:p>
        </w:tc>
      </w:tr>
      <w:tr w:rsidR="00662BB2" w:rsidRPr="007F5E4A" w:rsidTr="00E41072">
        <w:trPr>
          <w:trHeight w:val="287"/>
          <w:jc w:val="center"/>
        </w:trPr>
        <w:tc>
          <w:tcPr>
            <w:tcW w:w="4482" w:type="dxa"/>
          </w:tcPr>
          <w:p w:rsidR="00662BB2" w:rsidRPr="007F5E4A" w:rsidRDefault="00662BB2" w:rsidP="007F5E4A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7F5E4A">
              <w:rPr>
                <w:rFonts w:ascii="Arial" w:hAnsi="Arial" w:cs="Arial"/>
                <w:color w:val="000000" w:themeColor="text1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4482" w:type="dxa"/>
          </w:tcPr>
          <w:p w:rsidR="00662BB2" w:rsidRPr="007F5E4A" w:rsidRDefault="00662BB2" w:rsidP="007F5E4A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7F5E4A">
              <w:rPr>
                <w:rFonts w:ascii="Arial" w:hAnsi="Arial" w:cs="Arial"/>
                <w:color w:val="000000" w:themeColor="text1"/>
              </w:rPr>
              <w:t>90-95%</w:t>
            </w:r>
          </w:p>
        </w:tc>
      </w:tr>
      <w:tr w:rsidR="00662BB2" w:rsidRPr="007F5E4A" w:rsidTr="00E41072">
        <w:trPr>
          <w:trHeight w:val="127"/>
          <w:jc w:val="center"/>
        </w:trPr>
        <w:tc>
          <w:tcPr>
            <w:tcW w:w="8964" w:type="dxa"/>
            <w:gridSpan w:val="2"/>
          </w:tcPr>
          <w:p w:rsidR="00662BB2" w:rsidRPr="007F5E4A" w:rsidRDefault="00662BB2" w:rsidP="007F5E4A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7F5E4A">
              <w:rPr>
                <w:rFonts w:ascii="Arial" w:hAnsi="Arial" w:cs="Arial"/>
                <w:color w:val="000000" w:themeColor="text1"/>
              </w:rPr>
              <w:t>2. Качество</w:t>
            </w:r>
          </w:p>
        </w:tc>
      </w:tr>
      <w:tr w:rsidR="00662BB2" w:rsidRPr="007F5E4A" w:rsidTr="00E41072">
        <w:trPr>
          <w:trHeight w:val="287"/>
          <w:jc w:val="center"/>
        </w:trPr>
        <w:tc>
          <w:tcPr>
            <w:tcW w:w="4482" w:type="dxa"/>
          </w:tcPr>
          <w:p w:rsidR="00662BB2" w:rsidRPr="007F5E4A" w:rsidRDefault="00662BB2" w:rsidP="007F5E4A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7F5E4A">
              <w:rPr>
                <w:rFonts w:ascii="Arial" w:hAnsi="Arial" w:cs="Arial"/>
                <w:color w:val="000000" w:themeColor="text1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4482" w:type="dxa"/>
          </w:tcPr>
          <w:p w:rsidR="00662BB2" w:rsidRPr="007F5E4A" w:rsidRDefault="00662BB2" w:rsidP="007F5E4A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7F5E4A">
              <w:rPr>
                <w:rFonts w:ascii="Arial" w:hAnsi="Arial" w:cs="Arial"/>
                <w:color w:val="000000" w:themeColor="text1"/>
              </w:rPr>
              <w:t>90-95%</w:t>
            </w:r>
          </w:p>
        </w:tc>
      </w:tr>
      <w:tr w:rsidR="00662BB2" w:rsidRPr="007F5E4A" w:rsidTr="00E41072">
        <w:trPr>
          <w:trHeight w:val="288"/>
          <w:jc w:val="center"/>
        </w:trPr>
        <w:tc>
          <w:tcPr>
            <w:tcW w:w="4482" w:type="dxa"/>
          </w:tcPr>
          <w:p w:rsidR="00662BB2" w:rsidRPr="007F5E4A" w:rsidRDefault="00662BB2" w:rsidP="007F5E4A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7F5E4A">
              <w:rPr>
                <w:rFonts w:ascii="Arial" w:hAnsi="Arial" w:cs="Arial"/>
                <w:color w:val="000000" w:themeColor="text1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4482" w:type="dxa"/>
          </w:tcPr>
          <w:p w:rsidR="00662BB2" w:rsidRPr="007F5E4A" w:rsidRDefault="00662BB2" w:rsidP="007F5E4A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7F5E4A">
              <w:rPr>
                <w:rFonts w:ascii="Arial" w:hAnsi="Arial" w:cs="Arial"/>
                <w:color w:val="000000" w:themeColor="text1"/>
              </w:rPr>
              <w:t>95-97%</w:t>
            </w:r>
          </w:p>
        </w:tc>
      </w:tr>
      <w:tr w:rsidR="00662BB2" w:rsidRPr="007F5E4A" w:rsidTr="00E41072">
        <w:trPr>
          <w:trHeight w:val="127"/>
          <w:jc w:val="center"/>
        </w:trPr>
        <w:tc>
          <w:tcPr>
            <w:tcW w:w="8964" w:type="dxa"/>
            <w:gridSpan w:val="2"/>
          </w:tcPr>
          <w:p w:rsidR="00662BB2" w:rsidRPr="007F5E4A" w:rsidRDefault="00662BB2" w:rsidP="007F5E4A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7F5E4A">
              <w:rPr>
                <w:rFonts w:ascii="Arial" w:hAnsi="Arial" w:cs="Arial"/>
                <w:color w:val="000000" w:themeColor="text1"/>
              </w:rPr>
              <w:t>3. Доступность</w:t>
            </w:r>
          </w:p>
        </w:tc>
      </w:tr>
      <w:tr w:rsidR="00662BB2" w:rsidRPr="007F5E4A" w:rsidTr="00E41072">
        <w:trPr>
          <w:trHeight w:val="287"/>
          <w:jc w:val="center"/>
        </w:trPr>
        <w:tc>
          <w:tcPr>
            <w:tcW w:w="4482" w:type="dxa"/>
          </w:tcPr>
          <w:p w:rsidR="00662BB2" w:rsidRPr="007F5E4A" w:rsidRDefault="00662BB2" w:rsidP="007F5E4A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7F5E4A">
              <w:rPr>
                <w:rFonts w:ascii="Arial" w:hAnsi="Arial" w:cs="Arial"/>
                <w:color w:val="000000" w:themeColor="text1"/>
              </w:rPr>
              <w:t xml:space="preserve">3.1. % (доля) Заявителей, удовлетворенных качеством и информацией о порядке предоставления услуги </w:t>
            </w:r>
          </w:p>
        </w:tc>
        <w:tc>
          <w:tcPr>
            <w:tcW w:w="4482" w:type="dxa"/>
          </w:tcPr>
          <w:p w:rsidR="00662BB2" w:rsidRPr="007F5E4A" w:rsidRDefault="00662BB2" w:rsidP="007F5E4A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7F5E4A">
              <w:rPr>
                <w:rFonts w:ascii="Arial" w:hAnsi="Arial" w:cs="Arial"/>
                <w:color w:val="000000" w:themeColor="text1"/>
              </w:rPr>
              <w:t xml:space="preserve">95-97% </w:t>
            </w:r>
          </w:p>
        </w:tc>
      </w:tr>
    </w:tbl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2.18. </w:t>
      </w:r>
      <w:r w:rsidRPr="007F5E4A">
        <w:rPr>
          <w:rFonts w:ascii="Arial" w:hAnsi="Arial" w:cs="Arial"/>
          <w:color w:val="000000" w:themeColor="text1"/>
        </w:rPr>
        <w:t xml:space="preserve">Иные требования,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2.18.1. </w:t>
      </w:r>
      <w:r w:rsidRPr="007F5E4A">
        <w:rPr>
          <w:rFonts w:ascii="Arial" w:hAnsi="Arial" w:cs="Arial"/>
          <w:color w:val="000000" w:themeColor="text1"/>
        </w:rPr>
        <w:t xml:space="preserve">Администрация Тулатинского сельсовета обеспечивает возможность получения заявителем информации о предоставляемой муниципальной услуге на официальной страничке Тулатинского сельсовета сайта Администрации Чарышского района, интернет-сайте Многофункционального центра, а также на Едином портале государственных и муниципальных услуг (функций).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2.18.2. </w:t>
      </w:r>
      <w:r w:rsidRPr="007F5E4A">
        <w:rPr>
          <w:rFonts w:ascii="Arial" w:hAnsi="Arial" w:cs="Arial"/>
          <w:color w:val="000000" w:themeColor="text1"/>
        </w:rPr>
        <w:t xml:space="preserve">При предоставлении услуг в электронной форме посредством Единого портала государственных и муниципальных услуг (функций) заявителю обеспечивается: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1) Получение информации о порядке и сроках предоставления услуги в соответствии с пунктом 2.3.1.1 Административного регламента.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2)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(функций):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Запись на прием проводится посредством Единого портала государственных и муниципальных услуг (функций).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3) 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и муниципальных </w:t>
      </w:r>
      <w:r w:rsidRPr="007F5E4A">
        <w:rPr>
          <w:rFonts w:ascii="Arial" w:hAnsi="Arial" w:cs="Arial"/>
          <w:color w:val="000000" w:themeColor="text1"/>
        </w:rPr>
        <w:lastRenderedPageBreak/>
        <w:t xml:space="preserve">услуг (функций) без необходимости дополнительной подачи запроса в какой-либо иной форме.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На Едином портале государственных и муниципальных услуг (функций) размещаются образцы заполнения заявления.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При формировании запроса заявителю обеспечивается: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возможность копирования и сохранения запроса для предоставления муниципальной услуги;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возможность печати на бумажном носителе копии электронной формы запроса;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Сформированный и подписанный запрос направляется в орган местного самоуправления посредством Единого портала государственных и муниципальных услуг (функций).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4) Прием и регистрация органом (организацией) запроса и иных документов, необходимых для предоставления муниципальной 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Орган местного самоуправления обеспечивает прием документов, необходимых для предоставления муниципальной услуги, и регистрацию запроса в соответствии с пунктом 3.2.3.2 Административного регламента;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5) Получение сведений о ходе выполнения запроса.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Заявитель имеет возможность получения информации о ходе предоставления муниципальной 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Информация о ходе предоставления муниципальной услуги направляется заявителю органом местного самоуправления в срок, не превышающий одного рабочего дня после завершения выполнения соответствующего действия, с использованием средств Единого портала государственных и муниципальных услуг (функций).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lastRenderedPageBreak/>
        <w:t xml:space="preserve">При предоставлении муниципальной услуги в электронной форме заявителю направляется: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а) уведомление о записи на прием в орган (организацию), содержащее сведения о дате, времени и месте приема;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б)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в) уведомление о результатах рассмотрения запроса,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6)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В целях предоставления услуг орган местного самоуправления обеспечивает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V Административного регламента. </w:t>
      </w:r>
    </w:p>
    <w:p w:rsidR="00662BB2" w:rsidRPr="007F5E4A" w:rsidRDefault="00662BB2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2.18.3. Администрация Тулатинского сельсовета обеспечивает возможность получения и копирования заявителями на официальной страничке Тулатинского сельсовета сайта Администрации Чарышского района,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 </w:t>
      </w:r>
    </w:p>
    <w:p w:rsidR="00E23AD6" w:rsidRPr="007F5E4A" w:rsidRDefault="00E23AD6" w:rsidP="007F5E4A">
      <w:pPr>
        <w:pStyle w:val="ConsPlusNormal"/>
        <w:widowControl/>
        <w:ind w:firstLine="709"/>
        <w:jc w:val="both"/>
        <w:rPr>
          <w:rFonts w:eastAsia="Times New Roman" w:cs="Times New Roman"/>
          <w:bCs/>
          <w:color w:val="000000" w:themeColor="text1"/>
          <w:sz w:val="24"/>
          <w:szCs w:val="28"/>
        </w:rPr>
      </w:pPr>
    </w:p>
    <w:p w:rsidR="00E23AD6" w:rsidRPr="007F5E4A" w:rsidRDefault="0033681B" w:rsidP="007F5E4A">
      <w:pPr>
        <w:pStyle w:val="ConsPlusNormal"/>
        <w:widowControl/>
        <w:ind w:firstLine="709"/>
        <w:jc w:val="both"/>
        <w:rPr>
          <w:rFonts w:eastAsia="Times New Roman" w:cs="Times New Roman"/>
          <w:bCs/>
          <w:color w:val="000000" w:themeColor="text1"/>
          <w:sz w:val="24"/>
          <w:szCs w:val="28"/>
        </w:rPr>
      </w:pPr>
      <w:r w:rsidRPr="007F5E4A">
        <w:rPr>
          <w:rFonts w:eastAsia="Times New Roman" w:cs="Times New Roman"/>
          <w:bCs/>
          <w:color w:val="000000" w:themeColor="text1"/>
          <w:sz w:val="24"/>
          <w:szCs w:val="28"/>
          <w:lang w:val="en-US"/>
        </w:rPr>
        <w:t>III</w:t>
      </w:r>
      <w:r w:rsidR="00E23AD6" w:rsidRPr="007F5E4A">
        <w:rPr>
          <w:rFonts w:eastAsia="Times New Roman" w:cs="Times New Roman"/>
          <w:bCs/>
          <w:color w:val="000000" w:themeColor="text1"/>
          <w:sz w:val="24"/>
          <w:szCs w:val="28"/>
        </w:rPr>
        <w:t>. Административные процедуры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>3.1.Муниципальная услуга предоставляется путем выполнения административных процедур.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>В состав административных процедур входят: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 xml:space="preserve">- прием заявления на имя главы Администрации сельсовета о </w:t>
      </w:r>
      <w:r w:rsidRPr="007F5E4A">
        <w:rPr>
          <w:rFonts w:ascii="Arial" w:hAnsi="Arial"/>
          <w:color w:val="000000" w:themeColor="text1"/>
          <w:szCs w:val="28"/>
          <w:lang w:eastAsia="ar-SA" w:bidi="ar-SA"/>
        </w:rPr>
        <w:t>постановке граждан на учет в качестве нуждающихся в жилых помещениях</w:t>
      </w:r>
      <w:r w:rsidRPr="007F5E4A">
        <w:rPr>
          <w:rFonts w:ascii="Arial" w:hAnsi="Arial"/>
          <w:color w:val="000000" w:themeColor="text1"/>
          <w:szCs w:val="28"/>
        </w:rPr>
        <w:t xml:space="preserve"> (приложение № 1 к настоящему регламенту с приложением  документов в соответствии с </w:t>
      </w:r>
      <w:r w:rsidRPr="007F5E4A">
        <w:rPr>
          <w:rStyle w:val="a3"/>
          <w:rFonts w:ascii="Arial" w:hAnsi="Arial"/>
          <w:color w:val="000000" w:themeColor="text1"/>
          <w:szCs w:val="28"/>
          <w:u w:val="none"/>
        </w:rPr>
        <w:t xml:space="preserve"> подпунктом 2.6.1.</w:t>
      </w:r>
      <w:r w:rsidRPr="007F5E4A">
        <w:rPr>
          <w:rFonts w:ascii="Arial" w:hAnsi="Arial"/>
          <w:color w:val="000000" w:themeColor="text1"/>
          <w:szCs w:val="28"/>
        </w:rPr>
        <w:t xml:space="preserve"> регламента).</w:t>
      </w:r>
    </w:p>
    <w:p w:rsidR="00E23AD6" w:rsidRPr="007F5E4A" w:rsidRDefault="00E23AD6" w:rsidP="007F5E4A">
      <w:pPr>
        <w:pStyle w:val="a4"/>
        <w:widowControl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</w:rPr>
      </w:pPr>
      <w:r w:rsidRPr="007F5E4A">
        <w:rPr>
          <w:rFonts w:ascii="Arial" w:eastAsia="Times New Roman" w:hAnsi="Arial" w:cs="Times New Roman"/>
          <w:color w:val="000000" w:themeColor="text1"/>
          <w:sz w:val="24"/>
          <w:szCs w:val="28"/>
        </w:rPr>
        <w:t xml:space="preserve">- регистрация заявления и выдача расписки о приеме документов по форме согласно приложению № 2 к настоящему регламенту. 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>- рассмотрение документов и принятие решения о предоставлении (отказе в предоставлении) муниципальной услуги;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>- выдача документов заявителю.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>3.2. В случае отсутствия одного из документов, перечисленных в подпункте . 2.6.1.  настоящего регламента, заявление возвращается заявителю.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>3.3.  Специалист Администрации сельсовета, ответственный за прием и регистрацию заявлений и обращений граждан, в течение 1 рабочего дня регистрирует заявление.</w:t>
      </w:r>
    </w:p>
    <w:p w:rsidR="00E23AD6" w:rsidRPr="007F5E4A" w:rsidRDefault="00E23AD6" w:rsidP="007F5E4A">
      <w:pPr>
        <w:widowControl/>
        <w:ind w:right="-57" w:firstLine="709"/>
        <w:jc w:val="both"/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</w:pPr>
      <w:r w:rsidRPr="007F5E4A">
        <w:rPr>
          <w:rFonts w:ascii="Arial" w:hAnsi="Arial"/>
          <w:color w:val="000000" w:themeColor="text1"/>
          <w:szCs w:val="28"/>
        </w:rPr>
        <w:t>3.4.</w:t>
      </w:r>
      <w:r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 xml:space="preserve"> На основании представленных заявителем документов, установленных подпунктом 2.6.1  настоящего регламента, специалист </w:t>
      </w:r>
      <w:r w:rsidRPr="007F5E4A">
        <w:rPr>
          <w:rFonts w:ascii="Arial" w:hAnsi="Arial"/>
          <w:color w:val="000000" w:themeColor="text1"/>
          <w:szCs w:val="28"/>
        </w:rPr>
        <w:t>по  имуществу и земельным вопросам</w:t>
      </w:r>
      <w:r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 xml:space="preserve"> </w:t>
      </w:r>
      <w:r w:rsidRPr="007F5E4A">
        <w:rPr>
          <w:rFonts w:ascii="Arial" w:hAnsi="Arial"/>
          <w:color w:val="000000" w:themeColor="text1"/>
        </w:rPr>
        <w:t>Администрации сельсовета</w:t>
      </w:r>
      <w:r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 xml:space="preserve"> устанавливает,  является ли заявитель малоимущим в соответствии с требованиями, установленными действующим законодательством,  готовит сводную справку о заявителе. </w:t>
      </w:r>
    </w:p>
    <w:p w:rsidR="00E23AD6" w:rsidRPr="007F5E4A" w:rsidRDefault="00E23AD6" w:rsidP="007F5E4A">
      <w:pPr>
        <w:widowControl/>
        <w:ind w:right="-57" w:firstLine="709"/>
        <w:jc w:val="both"/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</w:pPr>
      <w:r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 xml:space="preserve">  Если по результатам рассмотрения документов заявитель не будет признан малоимущим, специалист отдела в течение 2-х рабочих дней готовит уведомление об отказе в предоставлении муниципальной услуги (приложение № 3 к настоящему регламенту). </w:t>
      </w:r>
    </w:p>
    <w:p w:rsidR="00E23AD6" w:rsidRPr="007F5E4A" w:rsidRDefault="00E23AD6" w:rsidP="007F5E4A">
      <w:pPr>
        <w:widowControl/>
        <w:ind w:right="-57" w:firstLine="709"/>
        <w:jc w:val="both"/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</w:pPr>
      <w:r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lastRenderedPageBreak/>
        <w:t xml:space="preserve"> 3.5. В течение 20 дней с даты поступления заявления специалистом </w:t>
      </w:r>
      <w:r w:rsidRPr="007F5E4A">
        <w:rPr>
          <w:rFonts w:ascii="Arial" w:hAnsi="Arial"/>
          <w:color w:val="000000" w:themeColor="text1"/>
        </w:rPr>
        <w:t>Администрации сельсовета</w:t>
      </w:r>
      <w:r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 xml:space="preserve"> организуется работа по обследованию жилищных условий заявителя и составление акта обследования. </w:t>
      </w:r>
    </w:p>
    <w:p w:rsidR="00E23AD6" w:rsidRPr="007F5E4A" w:rsidRDefault="00E23AD6" w:rsidP="007F5E4A">
      <w:pPr>
        <w:widowControl/>
        <w:ind w:right="-57" w:firstLine="709"/>
        <w:jc w:val="both"/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</w:pPr>
      <w:r w:rsidRPr="007F5E4A">
        <w:rPr>
          <w:rFonts w:ascii="Arial" w:eastAsia="Lucida Sans Unicode" w:hAnsi="Arial" w:cs="Arial"/>
          <w:color w:val="000000" w:themeColor="text1"/>
          <w:kern w:val="2"/>
          <w:lang w:eastAsia="ar-SA" w:bidi="ar-SA"/>
        </w:rPr>
        <w:t xml:space="preserve"> 3.6.  </w:t>
      </w:r>
      <w:r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>После составления акта обследования жилищных условий заявление с приложенными документами  передаются на рассмотрение жилищной комиссии.</w:t>
      </w:r>
    </w:p>
    <w:p w:rsidR="00E23AD6" w:rsidRPr="007F5E4A" w:rsidRDefault="00E23AD6" w:rsidP="007F5E4A">
      <w:pPr>
        <w:widowControl/>
        <w:ind w:right="-57" w:firstLine="709"/>
        <w:jc w:val="both"/>
        <w:rPr>
          <w:rFonts w:ascii="Arial" w:eastAsia="Lucida Sans Unicode" w:hAnsi="Arial" w:cs="Arial"/>
          <w:bCs/>
          <w:color w:val="000000" w:themeColor="text1"/>
          <w:kern w:val="2"/>
          <w:szCs w:val="28"/>
          <w:lang w:eastAsia="ar-SA" w:bidi="ar-SA"/>
        </w:rPr>
      </w:pPr>
      <w:r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 xml:space="preserve"> 3.7. Решение о постановке на учет или об отказе в постановке на учет принимается  по результатам рассмотрения заявления на заседании жилищной комиссии не позднее чем через 25  дней с даты регистрации заявления в Администрации сельсовета и оформляется решением.</w:t>
      </w:r>
      <w:r w:rsidRPr="007F5E4A">
        <w:rPr>
          <w:rFonts w:ascii="Arial" w:eastAsia="Lucida Sans Unicode" w:hAnsi="Arial" w:cs="Arial"/>
          <w:bCs/>
          <w:color w:val="000000" w:themeColor="text1"/>
          <w:kern w:val="2"/>
          <w:szCs w:val="28"/>
          <w:lang w:eastAsia="ar-SA" w:bidi="ar-SA"/>
        </w:rPr>
        <w:t xml:space="preserve"> </w:t>
      </w:r>
    </w:p>
    <w:p w:rsidR="00E23AD6" w:rsidRPr="007F5E4A" w:rsidRDefault="00E23AD6" w:rsidP="007F5E4A">
      <w:pPr>
        <w:widowControl/>
        <w:autoSpaceDE w:val="0"/>
        <w:ind w:firstLine="709"/>
        <w:jc w:val="both"/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</w:pPr>
      <w:r w:rsidRPr="007F5E4A"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  <w:t xml:space="preserve"> 3.6.  На   основании   р</w:t>
      </w:r>
      <w:r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 xml:space="preserve">ешения   жилищной  комиссии  глава  </w:t>
      </w:r>
      <w:r w:rsidRPr="007F5E4A">
        <w:rPr>
          <w:rFonts w:ascii="Arial" w:hAnsi="Arial"/>
          <w:color w:val="000000" w:themeColor="text1"/>
        </w:rPr>
        <w:t>Администрации сельсовета</w:t>
      </w:r>
      <w:r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 xml:space="preserve"> издает постановление о  постановке на учет  в качестве нуждающихся в жилых помещениях.</w:t>
      </w:r>
    </w:p>
    <w:p w:rsidR="00E23AD6" w:rsidRPr="007F5E4A" w:rsidRDefault="00E23AD6" w:rsidP="007F5E4A">
      <w:pPr>
        <w:widowControl/>
        <w:autoSpaceDE w:val="0"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>Постановление</w:t>
      </w:r>
      <w:r w:rsidRPr="007F5E4A">
        <w:rPr>
          <w:rFonts w:ascii="Arial" w:eastAsia="Lucida Sans Unicode" w:hAnsi="Arial" w:cs="Arial"/>
          <w:color w:val="000000" w:themeColor="text1"/>
          <w:kern w:val="2"/>
          <w:szCs w:val="28"/>
          <w:lang w:eastAsia="ar-SA" w:bidi="ar-SA"/>
        </w:rPr>
        <w:t xml:space="preserve"> о  постановке на учет  в качестве нуждающихся в жилых помещениях</w:t>
      </w:r>
      <w:r w:rsidRPr="007F5E4A">
        <w:rPr>
          <w:rFonts w:ascii="Arial" w:hAnsi="Arial"/>
          <w:color w:val="000000" w:themeColor="text1"/>
        </w:rPr>
        <w:t xml:space="preserve"> специалист отдела не позднее, чем через три рабочих дня выдает или направляет заявителю по почте заказным письмом с уведомлением.</w:t>
      </w:r>
    </w:p>
    <w:p w:rsidR="00E23AD6" w:rsidRPr="007F5E4A" w:rsidRDefault="00E23AD6" w:rsidP="007F5E4A">
      <w:pPr>
        <w:widowControl/>
        <w:autoSpaceDE w:val="0"/>
        <w:ind w:firstLine="709"/>
        <w:jc w:val="both"/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</w:pPr>
      <w:r w:rsidRPr="007F5E4A">
        <w:rPr>
          <w:rFonts w:ascii="Arial" w:hAnsi="Arial"/>
          <w:color w:val="000000" w:themeColor="text1"/>
        </w:rPr>
        <w:t xml:space="preserve">3.7. </w:t>
      </w:r>
      <w:bookmarkStart w:id="11" w:name="sub_1012"/>
      <w:r w:rsidRPr="007F5E4A"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  <w:t xml:space="preserve">Принятые на учет граждане включаются в книгу учета граждан в качестве нуждающихся в жилых помещениях, которая ведется специалистом по  имуществу и земельным вопросам </w:t>
      </w:r>
      <w:r w:rsidRPr="007F5E4A">
        <w:rPr>
          <w:rFonts w:ascii="Arial" w:hAnsi="Arial"/>
          <w:color w:val="000000" w:themeColor="text1"/>
        </w:rPr>
        <w:t>Администрации сельсовета</w:t>
      </w:r>
      <w:r w:rsidRPr="007F5E4A"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  <w:t xml:space="preserve"> как документ строгой отчетности по установленной форме.</w:t>
      </w:r>
    </w:p>
    <w:bookmarkEnd w:id="11"/>
    <w:p w:rsidR="00E23AD6" w:rsidRPr="007F5E4A" w:rsidRDefault="00E23AD6" w:rsidP="007F5E4A">
      <w:pPr>
        <w:widowControl/>
        <w:autoSpaceDE w:val="0"/>
        <w:ind w:firstLine="709"/>
        <w:jc w:val="both"/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</w:pPr>
      <w:r w:rsidRPr="007F5E4A"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  <w:t xml:space="preserve">3.8. </w:t>
      </w:r>
      <w:bookmarkStart w:id="12" w:name="sub_1013"/>
      <w:r w:rsidRPr="007F5E4A"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  <w:t>На каждого гражданина, принятого на учет, заводится учетное дело, в котором содержаться</w:t>
      </w:r>
      <w:r w:rsidRPr="007F5E4A">
        <w:rPr>
          <w:rFonts w:ascii="Arial" w:eastAsia="Lucida Sans Unicode" w:hAnsi="Arial"/>
          <w:iCs/>
          <w:color w:val="000000" w:themeColor="text1"/>
          <w:kern w:val="2"/>
          <w:szCs w:val="28"/>
          <w:lang w:eastAsia="ar-SA" w:bidi="ar-SA"/>
        </w:rPr>
        <w:t xml:space="preserve"> </w:t>
      </w:r>
      <w:r w:rsidRPr="007F5E4A"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  <w:t xml:space="preserve"> все необходимые документы, являющиеся основанием для постановки на учет.</w:t>
      </w:r>
    </w:p>
    <w:bookmarkEnd w:id="12"/>
    <w:p w:rsidR="00E23AD6" w:rsidRPr="007F5E4A" w:rsidRDefault="00E23AD6" w:rsidP="007F5E4A">
      <w:pPr>
        <w:widowControl/>
        <w:autoSpaceDE w:val="0"/>
        <w:ind w:firstLine="709"/>
        <w:jc w:val="both"/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</w:pPr>
      <w:r w:rsidRPr="007F5E4A"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  <w:t>Учетному делу присваивается номер, который соответствует номеру в книге учета. Вся документация по учету граждан в качестве нуждающихся в жилых помещениях хранится</w:t>
      </w:r>
      <w:r w:rsidRPr="007F5E4A">
        <w:rPr>
          <w:rFonts w:ascii="Arial" w:eastAsia="Lucida Sans Unicode" w:hAnsi="Arial"/>
          <w:iCs/>
          <w:color w:val="000000" w:themeColor="text1"/>
          <w:kern w:val="2"/>
          <w:szCs w:val="28"/>
          <w:lang w:eastAsia="ar-SA" w:bidi="ar-SA"/>
        </w:rPr>
        <w:t xml:space="preserve"> </w:t>
      </w:r>
      <w:r w:rsidRPr="007F5E4A"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  <w:t xml:space="preserve"> как документы строгой отчетности.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eastAsia="Lucida Sans Unicode" w:hAnsi="Arial" w:cs="Arial"/>
          <w:bCs/>
          <w:color w:val="000000" w:themeColor="text1"/>
          <w:kern w:val="2"/>
          <w:szCs w:val="28"/>
          <w:lang w:eastAsia="ar-SA" w:bidi="ar-SA"/>
        </w:rPr>
      </w:pPr>
      <w:r w:rsidRPr="007F5E4A">
        <w:rPr>
          <w:rFonts w:ascii="Arial" w:hAnsi="Arial"/>
          <w:color w:val="000000" w:themeColor="text1"/>
        </w:rPr>
        <w:t>3.9.</w:t>
      </w:r>
      <w:r w:rsidRPr="007F5E4A">
        <w:rPr>
          <w:rFonts w:ascii="Arial" w:eastAsia="Lucida Sans Unicode" w:hAnsi="Arial" w:cs="Arial"/>
          <w:bCs/>
          <w:color w:val="000000" w:themeColor="text1"/>
          <w:kern w:val="2"/>
          <w:lang w:eastAsia="ar-SA" w:bidi="ar-SA"/>
        </w:rPr>
        <w:t xml:space="preserve"> </w:t>
      </w:r>
      <w:r w:rsidRPr="007F5E4A">
        <w:rPr>
          <w:rFonts w:ascii="Arial" w:eastAsia="Lucida Sans Unicode" w:hAnsi="Arial" w:cs="Arial"/>
          <w:bCs/>
          <w:color w:val="000000" w:themeColor="text1"/>
          <w:kern w:val="2"/>
          <w:szCs w:val="28"/>
          <w:lang w:eastAsia="ar-SA" w:bidi="ar-SA"/>
        </w:rPr>
        <w:t>Перерегистрация  граждан, состоящих на учете в качестве нуждающихся в жилых помещениях:</w:t>
      </w:r>
    </w:p>
    <w:p w:rsidR="00E23AD6" w:rsidRPr="007F5E4A" w:rsidRDefault="00E23AD6" w:rsidP="007F5E4A">
      <w:pPr>
        <w:widowControl/>
        <w:autoSpaceDE w:val="0"/>
        <w:ind w:firstLine="709"/>
        <w:jc w:val="both"/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</w:pPr>
      <w:r w:rsidRPr="007F5E4A"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  <w:t xml:space="preserve">3.9.1. </w:t>
      </w:r>
      <w:bookmarkStart w:id="13" w:name="sub_1015"/>
      <w:r w:rsidRPr="007F5E4A"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  <w:t>Ежегодно с 01 января по 01 апреля проводится перерегистрация граждан, состоящих на учете в качестве нуждающихся в жилых помещениях.</w:t>
      </w:r>
    </w:p>
    <w:p w:rsidR="00E23AD6" w:rsidRPr="007F5E4A" w:rsidRDefault="00E23AD6" w:rsidP="007F5E4A">
      <w:pPr>
        <w:widowControl/>
        <w:autoSpaceDE w:val="0"/>
        <w:ind w:firstLine="709"/>
        <w:jc w:val="both"/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</w:pPr>
      <w:bookmarkStart w:id="14" w:name="sub_1016"/>
      <w:bookmarkEnd w:id="13"/>
      <w:r w:rsidRPr="007F5E4A"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  <w:t xml:space="preserve">Для прохождения перерегистрации гражданин предоставляет в </w:t>
      </w:r>
      <w:r w:rsidRPr="007F5E4A">
        <w:rPr>
          <w:rFonts w:ascii="Arial" w:hAnsi="Arial"/>
          <w:color w:val="000000" w:themeColor="text1"/>
        </w:rPr>
        <w:t>Администрацию сельсовета</w:t>
      </w:r>
      <w:r w:rsidRPr="007F5E4A"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  <w:t xml:space="preserve"> сведения, подтверждающие его статус нуждающегося в жилом помещении.</w:t>
      </w:r>
    </w:p>
    <w:bookmarkEnd w:id="14"/>
    <w:p w:rsidR="00E23AD6" w:rsidRPr="007F5E4A" w:rsidRDefault="00E23AD6" w:rsidP="007F5E4A">
      <w:pPr>
        <w:widowControl/>
        <w:autoSpaceDE w:val="0"/>
        <w:ind w:firstLine="709"/>
        <w:jc w:val="both"/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</w:pPr>
      <w:r w:rsidRPr="007F5E4A"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  <w:t xml:space="preserve">3.9.2.. </w:t>
      </w:r>
      <w:bookmarkStart w:id="15" w:name="sub_1017"/>
      <w:r w:rsidRPr="007F5E4A"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  <w:t>В случае, если в составе сведений о заявителе произошли изменения, заявитель обязан предоставить новые документы, подтверждающие произошедшие изменения. В этом случае отдел осуществляет проверку обоснованности отнесения гражданина к нуждающемуся в жилом помещении с учетом новых представленных документов.</w:t>
      </w:r>
    </w:p>
    <w:p w:rsidR="00E23AD6" w:rsidRPr="007F5E4A" w:rsidRDefault="00E23AD6" w:rsidP="007F5E4A">
      <w:pPr>
        <w:widowControl/>
        <w:autoSpaceDE w:val="0"/>
        <w:ind w:firstLine="709"/>
        <w:jc w:val="both"/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</w:pPr>
      <w:bookmarkStart w:id="16" w:name="sub_1018"/>
      <w:bookmarkEnd w:id="15"/>
      <w:r w:rsidRPr="007F5E4A"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  <w:t xml:space="preserve"> 3.9.3. Право состоять на учете в качестве нуждающихся в жилых помещениях сохраняется за гражданами до получения ими жилых помещений или до выявления предусмотренных статьей 56 Жилищного кодекса РФ оснований снятия их с соответствующего учета.</w:t>
      </w:r>
    </w:p>
    <w:p w:rsidR="00E23AD6" w:rsidRPr="007F5E4A" w:rsidRDefault="00E23AD6" w:rsidP="007F5E4A">
      <w:pPr>
        <w:widowControl/>
        <w:autoSpaceDE w:val="0"/>
        <w:ind w:firstLine="709"/>
        <w:jc w:val="both"/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</w:pPr>
      <w:bookmarkStart w:id="17" w:name="sub_1019"/>
      <w:bookmarkEnd w:id="16"/>
      <w:r w:rsidRPr="007F5E4A"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  <w:t xml:space="preserve"> 3.9.4. Решение о снятии гражданина с учета в качестве нуждающегося в жилых помещениях принимается на заседании жилищной комиссии не позднее </w:t>
      </w:r>
      <w:r w:rsidRPr="007F5E4A">
        <w:rPr>
          <w:rFonts w:ascii="Arial" w:eastAsia="Lucida Sans Unicode" w:hAnsi="Arial"/>
          <w:bCs/>
          <w:color w:val="000000" w:themeColor="text1"/>
          <w:kern w:val="2"/>
          <w:szCs w:val="28"/>
          <w:lang w:eastAsia="ar-SA" w:bidi="ar-SA"/>
        </w:rPr>
        <w:t xml:space="preserve"> тридцати  дней</w:t>
      </w:r>
      <w:r w:rsidRPr="007F5E4A"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  <w:t xml:space="preserve"> со дня выявления обстоятельств, являющихся основанием принятия решения.</w:t>
      </w:r>
    </w:p>
    <w:bookmarkEnd w:id="17"/>
    <w:p w:rsidR="00E23AD6" w:rsidRPr="007F5E4A" w:rsidRDefault="00E23AD6" w:rsidP="007F5E4A">
      <w:pPr>
        <w:widowControl/>
        <w:autoSpaceDE w:val="0"/>
        <w:ind w:firstLine="709"/>
        <w:jc w:val="both"/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</w:pPr>
      <w:r w:rsidRPr="007F5E4A"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  <w:t>3.9.5. Решение о снятии с учета гражданина в качестве нуждающегося в жилых помещениях выдаются или направляются гражданам, в отношении которых принято такое решение, не позднее, чем через три рабочих дня со дня принятия такого решения.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33681B" w:rsidRPr="007F5E4A" w:rsidRDefault="0033681B" w:rsidP="007F5E4A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>IV. Формы контроля за исполнением Административного регламента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tabs>
          <w:tab w:val="left" w:pos="1134"/>
        </w:tabs>
        <w:autoSpaceDE w:val="0"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 xml:space="preserve">   4..1. Контроль за исполнением административных процедур при предоставлении муниципальной услуги осуществляется должностными лицами</w:t>
      </w:r>
      <w:r w:rsidRPr="007F5E4A">
        <w:rPr>
          <w:rFonts w:ascii="Arial" w:hAnsi="Arial"/>
          <w:color w:val="000000" w:themeColor="text1"/>
        </w:rPr>
        <w:t xml:space="preserve"> Администрации </w:t>
      </w:r>
      <w:r w:rsidRPr="007F5E4A">
        <w:rPr>
          <w:rFonts w:ascii="Arial" w:hAnsi="Arial"/>
          <w:color w:val="000000" w:themeColor="text1"/>
        </w:rPr>
        <w:lastRenderedPageBreak/>
        <w:t>сельсовета</w:t>
      </w:r>
      <w:r w:rsidRPr="007F5E4A">
        <w:rPr>
          <w:rFonts w:ascii="Arial" w:hAnsi="Arial"/>
          <w:color w:val="000000" w:themeColor="text1"/>
          <w:szCs w:val="28"/>
        </w:rPr>
        <w:t>, ответственными за организацию работы по предоставлению муниципальной услуги.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 xml:space="preserve">    4.2.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E23AD6" w:rsidRPr="007F5E4A" w:rsidRDefault="00E23AD6" w:rsidP="007F5E4A">
      <w:pPr>
        <w:widowControl/>
        <w:tabs>
          <w:tab w:val="left" w:pos="0"/>
        </w:tabs>
        <w:autoSpaceDE w:val="0"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 xml:space="preserve">   4.3. Персональная ответственность закрепляется в их должностных инструкциях в соответствии с требованиями законодательства Российской Федерации. </w:t>
      </w:r>
    </w:p>
    <w:p w:rsidR="00E23AD6" w:rsidRPr="007F5E4A" w:rsidRDefault="00E23AD6" w:rsidP="007F5E4A">
      <w:pPr>
        <w:widowControl/>
        <w:tabs>
          <w:tab w:val="left" w:pos="1134"/>
        </w:tabs>
        <w:autoSpaceDE w:val="0"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 xml:space="preserve">       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4.4.2. Граждане, их объединения и организации могут контролировать предоставление муниципальной  услуги  путем  получения  письменной  и  устной 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>информации о результатах проведенных проверок и принятых по результатам проверок мерах.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  <w:lang w:val="en-US"/>
        </w:rPr>
        <w:t>V</w:t>
      </w:r>
      <w:r w:rsidRPr="007F5E4A">
        <w:rPr>
          <w:rFonts w:ascii="Arial" w:hAnsi="Arial" w:cs="Arial"/>
          <w:color w:val="000000" w:themeColor="text1"/>
        </w:rPr>
        <w:t xml:space="preserve">. Досудебный (внесудебный) порядок обжалования решений и действий (бездействия) </w:t>
      </w:r>
      <w:r w:rsidRPr="007F5E4A">
        <w:rPr>
          <w:rFonts w:ascii="Arial" w:hAnsi="Arial" w:cs="Arial"/>
          <w:iCs/>
          <w:color w:val="000000" w:themeColor="text1"/>
        </w:rPr>
        <w:t>Администрации сельсовета</w:t>
      </w:r>
      <w:r w:rsidRPr="007F5E4A">
        <w:rPr>
          <w:rFonts w:ascii="Arial" w:hAnsi="Arial" w:cs="Arial"/>
          <w:color w:val="000000" w:themeColor="text1"/>
        </w:rPr>
        <w:t xml:space="preserve">, МФЦ, </w:t>
      </w:r>
      <w:r w:rsidRPr="007F5E4A">
        <w:rPr>
          <w:rFonts w:ascii="Arial" w:hAnsi="Arial" w:cs="Arial"/>
          <w:bCs/>
          <w:color w:val="000000" w:themeColor="text1"/>
        </w:rPr>
        <w:t xml:space="preserve">организаций, указанных в </w:t>
      </w:r>
      <w:hyperlink r:id="rId10" w:history="1">
        <w:r w:rsidRPr="007F5E4A">
          <w:rPr>
            <w:rFonts w:ascii="Arial" w:hAnsi="Arial" w:cs="Arial"/>
            <w:bCs/>
            <w:color w:val="000000" w:themeColor="text1"/>
          </w:rPr>
          <w:t>части 1.1 статьи 16</w:t>
        </w:r>
      </w:hyperlink>
      <w:r w:rsidRPr="007F5E4A">
        <w:rPr>
          <w:rFonts w:ascii="Arial" w:hAnsi="Arial" w:cs="Arial"/>
          <w:bCs/>
          <w:color w:val="000000" w:themeColor="text1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F5E4A">
          <w:rPr>
            <w:rFonts w:ascii="Arial" w:hAnsi="Arial" w:cs="Arial"/>
            <w:bCs/>
            <w:color w:val="000000" w:themeColor="text1"/>
          </w:rPr>
          <w:t>2010 г</w:t>
        </w:r>
      </w:smartTag>
      <w:r w:rsidRPr="007F5E4A">
        <w:rPr>
          <w:rFonts w:ascii="Arial" w:hAnsi="Arial" w:cs="Arial"/>
          <w:bCs/>
          <w:color w:val="000000" w:themeColor="text1"/>
        </w:rPr>
        <w:t xml:space="preserve">. № 210-ФЗ </w:t>
      </w:r>
      <w:r w:rsidRPr="007F5E4A">
        <w:rPr>
          <w:rFonts w:ascii="Arial" w:hAnsi="Arial" w:cs="Arial"/>
          <w:color w:val="000000" w:themeColor="text1"/>
        </w:rPr>
        <w:t>«</w:t>
      </w:r>
      <w:r w:rsidRPr="007F5E4A">
        <w:rPr>
          <w:rFonts w:ascii="Arial" w:hAnsi="Arial" w:cs="Arial"/>
          <w:bCs/>
          <w:color w:val="000000" w:themeColor="text1"/>
        </w:rPr>
        <w:t>Об организации предоставления государственных и муниципальных услуг</w:t>
      </w:r>
      <w:r w:rsidRPr="007F5E4A">
        <w:rPr>
          <w:rFonts w:ascii="Arial" w:hAnsi="Arial" w:cs="Arial"/>
          <w:color w:val="000000" w:themeColor="text1"/>
        </w:rPr>
        <w:t>»</w:t>
      </w:r>
      <w:r w:rsidRPr="007F5E4A">
        <w:rPr>
          <w:rFonts w:ascii="Arial" w:hAnsi="Arial" w:cs="Arial"/>
          <w:bCs/>
          <w:color w:val="000000" w:themeColor="text1"/>
        </w:rPr>
        <w:t>, а также их должностных лиц, муниципальных служащих, работников</w:t>
      </w:r>
    </w:p>
    <w:p w:rsidR="0033681B" w:rsidRPr="007F5E4A" w:rsidRDefault="0033681B" w:rsidP="007F5E4A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7F5E4A">
        <w:rPr>
          <w:color w:val="000000" w:themeColor="text1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Pr="007F5E4A">
        <w:rPr>
          <w:iCs/>
          <w:color w:val="000000" w:themeColor="text1"/>
          <w:sz w:val="24"/>
          <w:szCs w:val="24"/>
        </w:rPr>
        <w:t>Администрации сельсовета</w:t>
      </w:r>
      <w:r w:rsidRPr="007F5E4A">
        <w:rPr>
          <w:color w:val="000000" w:themeColor="text1"/>
          <w:sz w:val="24"/>
          <w:szCs w:val="24"/>
        </w:rPr>
        <w:t xml:space="preserve">, МФЦ, </w:t>
      </w:r>
      <w:r w:rsidRPr="007F5E4A">
        <w:rPr>
          <w:bCs/>
          <w:color w:val="000000" w:themeColor="text1"/>
          <w:sz w:val="24"/>
          <w:szCs w:val="24"/>
        </w:rPr>
        <w:t xml:space="preserve">организаций, указанных в </w:t>
      </w:r>
      <w:hyperlink r:id="rId11" w:history="1">
        <w:r w:rsidRPr="007F5E4A">
          <w:rPr>
            <w:bCs/>
            <w:color w:val="000000" w:themeColor="text1"/>
            <w:sz w:val="24"/>
            <w:szCs w:val="24"/>
          </w:rPr>
          <w:t>части 1.1 статьи 16</w:t>
        </w:r>
      </w:hyperlink>
      <w:r w:rsidRPr="007F5E4A">
        <w:rPr>
          <w:bCs/>
          <w:color w:val="000000" w:themeColor="text1"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  <w:r w:rsidRPr="007F5E4A">
        <w:rPr>
          <w:color w:val="000000" w:themeColor="text1"/>
          <w:sz w:val="24"/>
          <w:szCs w:val="24"/>
        </w:rPr>
        <w:t>, в том числе  в следующих случаях: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2" w:history="1">
        <w:r w:rsidRPr="007F5E4A">
          <w:rPr>
            <w:rFonts w:ascii="Arial" w:hAnsi="Arial" w:cs="Arial"/>
            <w:color w:val="000000" w:themeColor="text1"/>
          </w:rPr>
          <w:t>статье 15.1</w:t>
        </w:r>
      </w:hyperlink>
      <w:r w:rsidRPr="007F5E4A">
        <w:rPr>
          <w:rFonts w:ascii="Arial" w:hAnsi="Arial" w:cs="Arial"/>
          <w:color w:val="000000" w:themeColor="text1"/>
        </w:rPr>
        <w:t xml:space="preserve"> Федерального закона </w:t>
      </w:r>
      <w:r w:rsidRPr="007F5E4A">
        <w:rPr>
          <w:rFonts w:ascii="Arial" w:hAnsi="Arial" w:cs="Arial"/>
          <w:bCs/>
          <w:color w:val="000000" w:themeColor="text1"/>
        </w:rPr>
        <w:t>№ 210-ФЗ</w:t>
      </w:r>
      <w:r w:rsidRPr="007F5E4A">
        <w:rPr>
          <w:rStyle w:val="a7"/>
          <w:rFonts w:ascii="Arial" w:hAnsi="Arial" w:cs="Arial"/>
          <w:color w:val="000000" w:themeColor="text1"/>
        </w:rPr>
        <w:footnoteReference w:id="1"/>
      </w:r>
      <w:r w:rsidRPr="007F5E4A">
        <w:rPr>
          <w:rFonts w:ascii="Arial" w:hAnsi="Arial" w:cs="Arial"/>
          <w:color w:val="000000" w:themeColor="text1"/>
        </w:rPr>
        <w:t>;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7F5E4A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7F5E4A">
        <w:rPr>
          <w:rFonts w:ascii="Arial" w:hAnsi="Arial" w:cs="Arial"/>
          <w:color w:val="000000" w:themeColor="text1"/>
        </w:rPr>
        <w:t xml:space="preserve"> </w:t>
      </w:r>
      <w:r w:rsidRPr="007F5E4A">
        <w:rPr>
          <w:rFonts w:ascii="Arial" w:hAnsi="Arial" w:cs="Arial"/>
          <w:bCs/>
          <w:color w:val="000000" w:themeColor="text1"/>
        </w:rPr>
        <w:t>Федерального закона № 210-ФЗ</w:t>
      </w:r>
      <w:r w:rsidRPr="007F5E4A">
        <w:rPr>
          <w:rFonts w:ascii="Arial" w:hAnsi="Arial" w:cs="Arial"/>
          <w:color w:val="000000" w:themeColor="text1"/>
        </w:rPr>
        <w:t>;</w:t>
      </w:r>
    </w:p>
    <w:p w:rsidR="0033681B" w:rsidRPr="007F5E4A" w:rsidRDefault="0033681B" w:rsidP="007F5E4A">
      <w:pPr>
        <w:widowControl/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  для предоставления муниципальной услуги;</w:t>
      </w:r>
    </w:p>
    <w:p w:rsidR="0033681B" w:rsidRPr="007F5E4A" w:rsidRDefault="0033681B" w:rsidP="007F5E4A">
      <w:pPr>
        <w:widowControl/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 для предоставления муниципальной услуги, у заявителя;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7F5E4A">
        <w:rPr>
          <w:rFonts w:ascii="Arial" w:hAnsi="Arial" w:cs="Arial"/>
          <w:color w:val="000000" w:themeColor="text1"/>
        </w:rPr>
        <w:lastRenderedPageBreak/>
        <w:t xml:space="preserve">нормативными правовыми актами Алтайского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7F5E4A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7F5E4A">
        <w:rPr>
          <w:rFonts w:ascii="Arial" w:hAnsi="Arial" w:cs="Arial"/>
          <w:color w:val="000000" w:themeColor="text1"/>
        </w:rPr>
        <w:t xml:space="preserve"> </w:t>
      </w:r>
      <w:r w:rsidRPr="007F5E4A">
        <w:rPr>
          <w:rFonts w:ascii="Arial" w:hAnsi="Arial" w:cs="Arial"/>
          <w:bCs/>
          <w:color w:val="000000" w:themeColor="text1"/>
        </w:rPr>
        <w:t>Федерального закона   № 210-ФЗ</w:t>
      </w:r>
      <w:r w:rsidRPr="007F5E4A">
        <w:rPr>
          <w:rFonts w:ascii="Arial" w:hAnsi="Arial" w:cs="Arial"/>
          <w:color w:val="000000" w:themeColor="text1"/>
        </w:rPr>
        <w:t>;</w:t>
      </w:r>
    </w:p>
    <w:p w:rsidR="0033681B" w:rsidRPr="007F5E4A" w:rsidRDefault="0033681B" w:rsidP="007F5E4A">
      <w:pPr>
        <w:widowControl/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3681B" w:rsidRPr="007F5E4A" w:rsidRDefault="0033681B" w:rsidP="007F5E4A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7F5E4A">
        <w:rPr>
          <w:color w:val="000000" w:themeColor="text1"/>
          <w:sz w:val="24"/>
          <w:szCs w:val="24"/>
        </w:rPr>
        <w:t xml:space="preserve">7) отказ </w:t>
      </w:r>
      <w:r w:rsidRPr="007F5E4A">
        <w:rPr>
          <w:iCs/>
          <w:color w:val="000000" w:themeColor="text1"/>
          <w:sz w:val="24"/>
          <w:szCs w:val="24"/>
        </w:rPr>
        <w:t>Администрации сельсовета</w:t>
      </w:r>
      <w:r w:rsidRPr="007F5E4A">
        <w:rPr>
          <w:color w:val="000000" w:themeColor="text1"/>
          <w:sz w:val="24"/>
          <w:szCs w:val="24"/>
        </w:rPr>
        <w:t xml:space="preserve">, должностного лица </w:t>
      </w:r>
      <w:r w:rsidRPr="007F5E4A">
        <w:rPr>
          <w:iCs/>
          <w:color w:val="000000" w:themeColor="text1"/>
          <w:sz w:val="24"/>
          <w:szCs w:val="24"/>
        </w:rPr>
        <w:t>Администрации сельсовета</w:t>
      </w:r>
      <w:r w:rsidRPr="007F5E4A">
        <w:rPr>
          <w:color w:val="000000" w:themeColor="text1"/>
          <w:sz w:val="24"/>
          <w:szCs w:val="24"/>
        </w:rPr>
        <w:t xml:space="preserve">, МФЦ, работника МФЦ, организаций, предусмотренных </w:t>
      </w:r>
      <w:hyperlink r:id="rId15" w:history="1">
        <w:r w:rsidRPr="007F5E4A">
          <w:rPr>
            <w:color w:val="000000" w:themeColor="text1"/>
            <w:sz w:val="24"/>
            <w:szCs w:val="24"/>
          </w:rPr>
          <w:t>частью 1.1 статьи 16</w:t>
        </w:r>
      </w:hyperlink>
      <w:r w:rsidRPr="007F5E4A">
        <w:rPr>
          <w:color w:val="000000" w:themeColor="text1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7F5E4A">
          <w:rPr>
            <w:color w:val="000000" w:themeColor="text1"/>
            <w:sz w:val="24"/>
            <w:szCs w:val="24"/>
          </w:rPr>
          <w:t>частью 1.3 статьи 16</w:t>
        </w:r>
      </w:hyperlink>
      <w:r w:rsidRPr="007F5E4A">
        <w:rPr>
          <w:color w:val="000000" w:themeColor="text1"/>
          <w:sz w:val="24"/>
          <w:szCs w:val="24"/>
        </w:rPr>
        <w:t xml:space="preserve"> Федерального закона № 210-ФЗ;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8) нарушение срока или порядка выдачи документов по результатам предоставления муниципальной услуги;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7F5E4A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7F5E4A">
        <w:rPr>
          <w:rFonts w:ascii="Arial" w:hAnsi="Arial" w:cs="Arial"/>
          <w:color w:val="000000" w:themeColor="text1"/>
        </w:rPr>
        <w:t xml:space="preserve"> Федерального закона № 210-ФЗ;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5.2. Жалоба подается в письменной форме на бумажном носителе, в электронной форме в </w:t>
      </w:r>
      <w:r w:rsidRPr="007F5E4A">
        <w:rPr>
          <w:rFonts w:ascii="Arial" w:hAnsi="Arial" w:cs="Arial"/>
          <w:iCs/>
          <w:color w:val="000000" w:themeColor="text1"/>
        </w:rPr>
        <w:t>Администрации сельсовета</w:t>
      </w:r>
      <w:r w:rsidRPr="007F5E4A">
        <w:rPr>
          <w:rFonts w:ascii="Arial" w:hAnsi="Arial" w:cs="Arial"/>
          <w:color w:val="000000" w:themeColor="text1"/>
        </w:rPr>
        <w:t xml:space="preserve">, МФЦ,  либо в </w:t>
      </w:r>
      <w:r w:rsidRPr="007F5E4A">
        <w:rPr>
          <w:rFonts w:ascii="Arial" w:hAnsi="Arial" w:cs="Arial"/>
          <w:iCs/>
          <w:color w:val="000000" w:themeColor="text1"/>
        </w:rPr>
        <w:t>Администрации сельсовета</w:t>
      </w:r>
      <w:r w:rsidRPr="007F5E4A">
        <w:rPr>
          <w:rFonts w:ascii="Arial" w:hAnsi="Arial" w:cs="Arial"/>
          <w:color w:val="000000" w:themeColor="text1"/>
        </w:rPr>
        <w:t xml:space="preserve">, являющийся учредителем МФЦ (далее - учредитель МФЦ), а также в организации, предусмотренные </w:t>
      </w:r>
      <w:hyperlink r:id="rId18" w:history="1">
        <w:r w:rsidRPr="007F5E4A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7F5E4A">
        <w:rPr>
          <w:rFonts w:ascii="Arial" w:hAnsi="Arial" w:cs="Arial"/>
          <w:color w:val="000000" w:themeColor="text1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7F5E4A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7F5E4A">
        <w:rPr>
          <w:rFonts w:ascii="Arial" w:hAnsi="Arial" w:cs="Arial"/>
          <w:color w:val="000000" w:themeColor="text1"/>
        </w:rPr>
        <w:t xml:space="preserve"> Федерального закона № 210-ФЗ, подаются руководителям этих организаций.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lastRenderedPageBreak/>
        <w:t xml:space="preserve">Жалоба на решения и действия (бездействие) </w:t>
      </w:r>
      <w:r w:rsidRPr="007F5E4A">
        <w:rPr>
          <w:rFonts w:ascii="Arial" w:hAnsi="Arial" w:cs="Arial"/>
          <w:iCs/>
          <w:color w:val="000000" w:themeColor="text1"/>
        </w:rPr>
        <w:t>Администрации сельсовета</w:t>
      </w:r>
      <w:r w:rsidRPr="007F5E4A">
        <w:rPr>
          <w:rFonts w:ascii="Arial" w:hAnsi="Arial" w:cs="Arial"/>
          <w:color w:val="000000" w:themeColor="text1"/>
        </w:rPr>
        <w:t xml:space="preserve">, должностного лица </w:t>
      </w:r>
      <w:r w:rsidRPr="007F5E4A">
        <w:rPr>
          <w:rFonts w:ascii="Arial" w:hAnsi="Arial" w:cs="Arial"/>
          <w:iCs/>
          <w:color w:val="000000" w:themeColor="text1"/>
        </w:rPr>
        <w:t>Администрации сельсовета</w:t>
      </w:r>
      <w:r w:rsidRPr="007F5E4A">
        <w:rPr>
          <w:rFonts w:ascii="Arial" w:hAnsi="Arial" w:cs="Arial"/>
          <w:color w:val="000000" w:themeColor="text1"/>
        </w:rPr>
        <w:t xml:space="preserve">, муниципального служащего, руководителя </w:t>
      </w:r>
      <w:r w:rsidRPr="007F5E4A">
        <w:rPr>
          <w:rFonts w:ascii="Arial" w:hAnsi="Arial" w:cs="Arial"/>
          <w:iCs/>
          <w:color w:val="000000" w:themeColor="text1"/>
        </w:rPr>
        <w:t>Администрации сельсовета</w:t>
      </w:r>
      <w:r w:rsidRPr="007F5E4A">
        <w:rPr>
          <w:rFonts w:ascii="Arial" w:hAnsi="Arial" w:cs="Arial"/>
          <w:color w:val="000000" w:themeColor="text1"/>
        </w:rPr>
        <w:t xml:space="preserve"> может быть направлена по почте, через МФЦ, с использованием информационно-телекоммуникационной сети </w:t>
      </w:r>
      <w:r w:rsidRPr="007F5E4A">
        <w:rPr>
          <w:rFonts w:ascii="Arial" w:eastAsia="Calibri" w:hAnsi="Arial" w:cs="Arial"/>
          <w:color w:val="000000" w:themeColor="text1"/>
        </w:rPr>
        <w:t>«</w:t>
      </w:r>
      <w:r w:rsidRPr="007F5E4A">
        <w:rPr>
          <w:rFonts w:ascii="Arial" w:hAnsi="Arial" w:cs="Arial"/>
          <w:color w:val="000000" w:themeColor="text1"/>
        </w:rPr>
        <w:t xml:space="preserve">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7F5E4A">
        <w:rPr>
          <w:rFonts w:ascii="Arial" w:eastAsia="Calibri" w:hAnsi="Arial" w:cs="Arial"/>
          <w:color w:val="000000" w:themeColor="text1"/>
        </w:rPr>
        <w:t>«</w:t>
      </w:r>
      <w:r w:rsidRPr="007F5E4A">
        <w:rPr>
          <w:rFonts w:ascii="Arial" w:hAnsi="Arial" w:cs="Arial"/>
          <w:color w:val="000000" w:themeColor="text1"/>
        </w:rPr>
        <w:t xml:space="preserve">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Жалоба на решения и действия (бездействие) организаций, предусмотренных </w:t>
      </w:r>
      <w:hyperlink r:id="rId20" w:history="1">
        <w:r w:rsidRPr="007F5E4A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7F5E4A">
        <w:rPr>
          <w:rFonts w:ascii="Arial" w:hAnsi="Arial" w:cs="Arial"/>
          <w:color w:val="000000" w:themeColor="text1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Pr="007F5E4A">
        <w:rPr>
          <w:rFonts w:ascii="Arial" w:eastAsia="Calibri" w:hAnsi="Arial" w:cs="Arial"/>
          <w:color w:val="000000" w:themeColor="text1"/>
        </w:rPr>
        <w:t>«</w:t>
      </w:r>
      <w:r w:rsidRPr="007F5E4A">
        <w:rPr>
          <w:rFonts w:ascii="Arial" w:hAnsi="Arial" w:cs="Arial"/>
          <w:color w:val="000000" w:themeColor="text1"/>
        </w:rPr>
        <w:t>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3681B" w:rsidRPr="007F5E4A" w:rsidRDefault="0033681B" w:rsidP="007F5E4A">
      <w:pPr>
        <w:widowControl/>
        <w:autoSpaceDE w:val="0"/>
        <w:ind w:right="-16"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5.4. Жалоба должна содержать: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1) </w:t>
      </w:r>
      <w:r w:rsidRPr="007F5E4A">
        <w:rPr>
          <w:rFonts w:ascii="Arial" w:hAnsi="Arial" w:cs="Arial"/>
          <w:iCs/>
          <w:color w:val="000000" w:themeColor="text1"/>
        </w:rPr>
        <w:t>Администрацию сельсовета</w:t>
      </w:r>
      <w:r w:rsidRPr="007F5E4A">
        <w:rPr>
          <w:rFonts w:ascii="Arial" w:hAnsi="Arial" w:cs="Arial"/>
          <w:color w:val="000000" w:themeColor="text1"/>
        </w:rPr>
        <w:t>, должностного лица</w:t>
      </w:r>
      <w:r w:rsidRPr="007F5E4A">
        <w:rPr>
          <w:rFonts w:ascii="Arial" w:hAnsi="Arial" w:cs="Arial"/>
          <w:bCs/>
          <w:color w:val="000000" w:themeColor="text1"/>
        </w:rPr>
        <w:t xml:space="preserve"> </w:t>
      </w:r>
      <w:r w:rsidRPr="007F5E4A">
        <w:rPr>
          <w:rFonts w:ascii="Arial" w:hAnsi="Arial" w:cs="Arial"/>
          <w:iCs/>
          <w:color w:val="000000" w:themeColor="text1"/>
        </w:rPr>
        <w:t>Администрации сельсовета</w:t>
      </w:r>
      <w:r w:rsidRPr="007F5E4A">
        <w:rPr>
          <w:rFonts w:ascii="Arial" w:hAnsi="Arial" w:cs="Arial"/>
          <w:color w:val="000000" w:themeColor="text1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1" w:history="1">
        <w:r w:rsidRPr="007F5E4A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7F5E4A">
        <w:rPr>
          <w:rFonts w:ascii="Arial" w:hAnsi="Arial" w:cs="Arial"/>
          <w:color w:val="000000" w:themeColor="text1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33681B" w:rsidRPr="007F5E4A" w:rsidRDefault="0033681B" w:rsidP="007F5E4A">
      <w:pPr>
        <w:widowControl/>
        <w:autoSpaceDE w:val="0"/>
        <w:ind w:right="-16"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681B" w:rsidRPr="007F5E4A" w:rsidRDefault="0033681B" w:rsidP="007F5E4A">
      <w:pPr>
        <w:widowControl/>
        <w:autoSpaceDE w:val="0"/>
        <w:ind w:right="-16"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3) сведения об обжалуемых решениях и действиях (бездействии) </w:t>
      </w:r>
      <w:r w:rsidRPr="007F5E4A">
        <w:rPr>
          <w:rFonts w:ascii="Arial" w:hAnsi="Arial" w:cs="Arial"/>
          <w:iCs/>
          <w:color w:val="000000" w:themeColor="text1"/>
        </w:rPr>
        <w:t>Администрации сельсовета</w:t>
      </w:r>
      <w:r w:rsidRPr="007F5E4A">
        <w:rPr>
          <w:rFonts w:ascii="Arial" w:hAnsi="Arial" w:cs="Arial"/>
          <w:color w:val="000000" w:themeColor="text1"/>
        </w:rPr>
        <w:t xml:space="preserve">, должностного лица, </w:t>
      </w:r>
      <w:r w:rsidRPr="007F5E4A">
        <w:rPr>
          <w:rFonts w:ascii="Arial" w:hAnsi="Arial" w:cs="Arial"/>
          <w:iCs/>
          <w:color w:val="000000" w:themeColor="text1"/>
        </w:rPr>
        <w:t>Администрации сельсовета</w:t>
      </w:r>
      <w:r w:rsidRPr="007F5E4A">
        <w:rPr>
          <w:rFonts w:ascii="Arial" w:hAnsi="Arial" w:cs="Arial"/>
          <w:color w:val="000000" w:themeColor="text1"/>
        </w:rPr>
        <w:t xml:space="preserve">, либо муниципального служащего, МФЦ, работника МФЦ, организаций, предусмотренных </w:t>
      </w:r>
      <w:hyperlink r:id="rId22" w:history="1">
        <w:r w:rsidRPr="007F5E4A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7F5E4A">
        <w:rPr>
          <w:rFonts w:ascii="Arial" w:hAnsi="Arial" w:cs="Arial"/>
          <w:color w:val="000000" w:themeColor="text1"/>
        </w:rPr>
        <w:t xml:space="preserve"> Федерального закона № 210-ФЗ, их работников;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4) доводы, на основании которых заявитель не согласен с решением и действиями (бездействием) </w:t>
      </w:r>
      <w:r w:rsidRPr="007F5E4A">
        <w:rPr>
          <w:rFonts w:ascii="Arial" w:hAnsi="Arial" w:cs="Arial"/>
          <w:iCs/>
          <w:color w:val="000000" w:themeColor="text1"/>
        </w:rPr>
        <w:t>Администрации сельсовета</w:t>
      </w:r>
      <w:r w:rsidRPr="007F5E4A">
        <w:rPr>
          <w:rFonts w:ascii="Arial" w:hAnsi="Arial" w:cs="Arial"/>
          <w:color w:val="000000" w:themeColor="text1"/>
        </w:rPr>
        <w:t>, должностного лица</w:t>
      </w:r>
      <w:r w:rsidRPr="007F5E4A">
        <w:rPr>
          <w:rFonts w:ascii="Arial" w:hAnsi="Arial" w:cs="Arial"/>
          <w:bCs/>
          <w:color w:val="000000" w:themeColor="text1"/>
        </w:rPr>
        <w:t xml:space="preserve"> </w:t>
      </w:r>
      <w:r w:rsidRPr="007F5E4A">
        <w:rPr>
          <w:rFonts w:ascii="Arial" w:hAnsi="Arial" w:cs="Arial"/>
          <w:iCs/>
          <w:color w:val="000000" w:themeColor="text1"/>
        </w:rPr>
        <w:t>Администрации сельсовета</w:t>
      </w:r>
      <w:r w:rsidRPr="007F5E4A">
        <w:rPr>
          <w:rFonts w:ascii="Arial" w:hAnsi="Arial" w:cs="Arial"/>
          <w:color w:val="000000" w:themeColor="text1"/>
        </w:rPr>
        <w:t xml:space="preserve"> или муниципального служащего, МФЦ, работника МФЦ, организаций, предусмотренных </w:t>
      </w:r>
      <w:hyperlink r:id="rId23" w:history="1">
        <w:r w:rsidRPr="007F5E4A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7F5E4A">
        <w:rPr>
          <w:rFonts w:ascii="Arial" w:hAnsi="Arial" w:cs="Arial"/>
          <w:color w:val="000000" w:themeColor="text1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3681B" w:rsidRPr="007F5E4A" w:rsidRDefault="0033681B" w:rsidP="007F5E4A">
      <w:pPr>
        <w:widowControl/>
        <w:autoSpaceDE w:val="0"/>
        <w:ind w:right="-16"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681B" w:rsidRPr="007F5E4A" w:rsidRDefault="0033681B" w:rsidP="007F5E4A">
      <w:pPr>
        <w:widowControl/>
        <w:autoSpaceDE w:val="0"/>
        <w:ind w:right="-16"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7F5E4A">
        <w:rPr>
          <w:rFonts w:ascii="Arial" w:hAnsi="Arial" w:cs="Arial"/>
          <w:iCs/>
          <w:color w:val="000000" w:themeColor="text1"/>
        </w:rPr>
        <w:t>Администрации сельсовета</w:t>
      </w:r>
      <w:r w:rsidRPr="007F5E4A">
        <w:rPr>
          <w:rFonts w:ascii="Arial" w:hAnsi="Arial" w:cs="Arial"/>
          <w:color w:val="000000" w:themeColor="text1"/>
        </w:rPr>
        <w:t xml:space="preserve">, работниками МФЦ, организаций, предусмотренных </w:t>
      </w:r>
      <w:hyperlink r:id="rId24" w:history="1">
        <w:r w:rsidRPr="007F5E4A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7F5E4A">
        <w:rPr>
          <w:rFonts w:ascii="Arial" w:hAnsi="Arial" w:cs="Arial"/>
          <w:color w:val="000000" w:themeColor="text1"/>
        </w:rPr>
        <w:t xml:space="preserve"> Федерального закона № 210-ФЗ. в течение трех дней со дня ее поступления.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Жалоба, поступившая в </w:t>
      </w:r>
      <w:r w:rsidRPr="007F5E4A">
        <w:rPr>
          <w:rFonts w:ascii="Arial" w:hAnsi="Arial" w:cs="Arial"/>
          <w:iCs/>
          <w:color w:val="000000" w:themeColor="text1"/>
        </w:rPr>
        <w:t>Администрации сельсовета</w:t>
      </w:r>
      <w:r w:rsidRPr="007F5E4A">
        <w:rPr>
          <w:rFonts w:ascii="Arial" w:hAnsi="Arial" w:cs="Arial"/>
          <w:color w:val="000000" w:themeColor="text1"/>
        </w:rPr>
        <w:t xml:space="preserve">, МФЦ, учредителю МФЦ, в организации, предусмотренные </w:t>
      </w:r>
      <w:hyperlink r:id="rId25" w:history="1">
        <w:r w:rsidRPr="007F5E4A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7F5E4A">
        <w:rPr>
          <w:rFonts w:ascii="Arial" w:hAnsi="Arial" w:cs="Arial"/>
          <w:color w:val="000000" w:themeColor="text1"/>
        </w:rPr>
        <w:t xml:space="preserve"> Федерального закона № 210-ФЗ, </w:t>
      </w:r>
      <w:r w:rsidRPr="007F5E4A">
        <w:rPr>
          <w:rFonts w:ascii="Arial" w:hAnsi="Arial" w:cs="Arial"/>
          <w:color w:val="000000" w:themeColor="text1"/>
        </w:rPr>
        <w:lastRenderedPageBreak/>
        <w:t xml:space="preserve">подлежит рассмотрению в течение пятнадцати рабочих дней со дня ее регистрации, а в случае обжалования отказа </w:t>
      </w:r>
      <w:r w:rsidRPr="007F5E4A">
        <w:rPr>
          <w:rFonts w:ascii="Arial" w:hAnsi="Arial" w:cs="Arial"/>
          <w:iCs/>
          <w:color w:val="000000" w:themeColor="text1"/>
        </w:rPr>
        <w:t>Администрации сельсовета</w:t>
      </w:r>
      <w:r w:rsidRPr="007F5E4A">
        <w:rPr>
          <w:rFonts w:ascii="Arial" w:hAnsi="Arial" w:cs="Arial"/>
          <w:color w:val="000000" w:themeColor="text1"/>
        </w:rPr>
        <w:t xml:space="preserve">, МФЦ, организаций, предусмотренных </w:t>
      </w:r>
      <w:hyperlink r:id="rId26" w:history="1">
        <w:r w:rsidRPr="007F5E4A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7F5E4A">
        <w:rPr>
          <w:rFonts w:ascii="Arial" w:hAnsi="Arial" w:cs="Arial"/>
          <w:color w:val="000000" w:themeColor="text1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3681B" w:rsidRPr="007F5E4A" w:rsidRDefault="0033681B" w:rsidP="007F5E4A">
      <w:pPr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33681B" w:rsidRPr="007F5E4A" w:rsidRDefault="0033681B" w:rsidP="007F5E4A">
      <w:pPr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3681B" w:rsidRPr="007F5E4A" w:rsidRDefault="0033681B" w:rsidP="007F5E4A">
      <w:pPr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Должностное лицо, работник, наделенные полномочиями по рассмотрению жалоб в соответствии с </w:t>
      </w:r>
      <w:hyperlink r:id="rId27" w:history="1">
        <w:r w:rsidRPr="007F5E4A">
          <w:rPr>
            <w:rFonts w:ascii="Arial" w:hAnsi="Arial" w:cs="Arial"/>
            <w:color w:val="000000" w:themeColor="text1"/>
          </w:rPr>
          <w:t>пунктом</w:t>
        </w:r>
      </w:hyperlink>
      <w:r w:rsidRPr="007F5E4A">
        <w:rPr>
          <w:rFonts w:ascii="Arial" w:hAnsi="Arial" w:cs="Arial"/>
          <w:color w:val="000000" w:themeColor="text1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3681B" w:rsidRPr="007F5E4A" w:rsidRDefault="0033681B" w:rsidP="007F5E4A">
      <w:pPr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3681B" w:rsidRPr="007F5E4A" w:rsidRDefault="0033681B" w:rsidP="007F5E4A">
      <w:pPr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8" w:tooltip="blocked::consultantplus://offline/ref=166B6C834A40D9ED059D12BC8CDD9D84D13C7A68142196DE02C83138nBMDI" w:history="1">
        <w:r w:rsidRPr="007F5E4A">
          <w:rPr>
            <w:rFonts w:ascii="Arial" w:hAnsi="Arial" w:cs="Arial"/>
            <w:color w:val="000000" w:themeColor="text1"/>
          </w:rPr>
          <w:t>законом</w:t>
        </w:r>
      </w:hyperlink>
      <w:r w:rsidRPr="007F5E4A">
        <w:rPr>
          <w:rFonts w:ascii="Arial" w:hAnsi="Arial" w:cs="Arial"/>
          <w:color w:val="000000" w:themeColor="text1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681B" w:rsidRPr="007F5E4A" w:rsidRDefault="0033681B" w:rsidP="007F5E4A">
      <w:pPr>
        <w:widowControl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F5E4A">
        <w:rPr>
          <w:rFonts w:ascii="Arial" w:hAnsi="Arial" w:cs="Arial"/>
          <w:bCs/>
          <w:color w:val="000000" w:themeColor="text1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3681B" w:rsidRPr="007F5E4A" w:rsidRDefault="0033681B" w:rsidP="007F5E4A">
      <w:pPr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9" w:history="1">
        <w:r w:rsidRPr="007F5E4A">
          <w:rPr>
            <w:rFonts w:ascii="Arial" w:hAnsi="Arial" w:cs="Arial"/>
            <w:color w:val="000000" w:themeColor="text1"/>
          </w:rPr>
          <w:t>пунктом</w:t>
        </w:r>
      </w:hyperlink>
      <w:r w:rsidRPr="007F5E4A">
        <w:rPr>
          <w:rFonts w:ascii="Arial" w:hAnsi="Arial" w:cs="Arial"/>
          <w:color w:val="000000" w:themeColor="text1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3681B" w:rsidRPr="007F5E4A" w:rsidRDefault="0033681B" w:rsidP="007F5E4A">
      <w:pPr>
        <w:widowControl/>
        <w:autoSpaceDE w:val="0"/>
        <w:ind w:right="-16"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5.7. По результатам рассмотрения жалобы принимается одно из следующих решений: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2) в удовлетворении жалобы отказывается.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lastRenderedPageBreak/>
        <w:t>5.8. Основаниями для отказа в удовлетворении жалобы являются: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1) признание правомерными решения и (или) действий (бездействия) Администрации сельсовета должностных лиц, муниципальных служащих Администрации сельсовета,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2) наличие вступившего в законную силу решения суда по жалобе о том же предмете и по тем же основаниям;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3681B" w:rsidRPr="007F5E4A" w:rsidRDefault="0033681B" w:rsidP="007F5E4A">
      <w:pPr>
        <w:widowControl/>
        <w:autoSpaceDE w:val="0"/>
        <w:ind w:right="-16"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Администрации сельсовета, МФЦ, либо организацией, предусмотренной </w:t>
      </w:r>
      <w:hyperlink r:id="rId30" w:history="1">
        <w:r w:rsidRPr="007F5E4A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7F5E4A">
        <w:rPr>
          <w:rFonts w:ascii="Arial" w:hAnsi="Arial" w:cs="Arial"/>
          <w:color w:val="000000" w:themeColor="text1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681B" w:rsidRPr="007F5E4A" w:rsidRDefault="0033681B" w:rsidP="007F5E4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сельсовета,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3681B" w:rsidRPr="007F5E4A" w:rsidRDefault="0033681B" w:rsidP="007F5E4A">
      <w:pPr>
        <w:widowControl/>
        <w:autoSpaceDE w:val="0"/>
        <w:ind w:right="-16"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сельсовета, должностных лиц МФЦ, работников организаций, предусмотренных </w:t>
      </w:r>
      <w:hyperlink r:id="rId31" w:history="1">
        <w:r w:rsidRPr="007F5E4A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7F5E4A">
        <w:rPr>
          <w:rFonts w:ascii="Arial" w:hAnsi="Arial" w:cs="Arial"/>
          <w:color w:val="000000" w:themeColor="text1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3681B" w:rsidRPr="007F5E4A" w:rsidRDefault="0033681B" w:rsidP="007F5E4A">
      <w:pPr>
        <w:widowControl/>
        <w:autoSpaceDE w:val="0"/>
        <w:ind w:right="-16" w:firstLine="709"/>
        <w:jc w:val="both"/>
        <w:rPr>
          <w:rFonts w:ascii="Arial" w:hAnsi="Arial" w:cs="Arial"/>
          <w:color w:val="000000" w:themeColor="text1"/>
        </w:rPr>
      </w:pPr>
      <w:r w:rsidRPr="007F5E4A">
        <w:rPr>
          <w:rFonts w:ascii="Arial" w:hAnsi="Arial" w:cs="Arial"/>
          <w:color w:val="000000" w:themeColor="text1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7F5E4A">
          <w:rPr>
            <w:rFonts w:ascii="Arial" w:hAnsi="Arial" w:cs="Arial"/>
            <w:color w:val="000000" w:themeColor="text1"/>
          </w:rPr>
          <w:t>2006 г</w:t>
        </w:r>
      </w:smartTag>
      <w:r w:rsidRPr="007F5E4A">
        <w:rPr>
          <w:rFonts w:ascii="Arial" w:hAnsi="Arial" w:cs="Arial"/>
          <w:color w:val="000000" w:themeColor="text1"/>
        </w:rPr>
        <w:t>.    № 59-ФЗ «О порядке рассмотрения обращений граждан Российской Федерации».</w:t>
      </w:r>
    </w:p>
    <w:p w:rsidR="0033681B" w:rsidRPr="007F5E4A" w:rsidRDefault="0033681B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bCs/>
          <w:color w:val="000000" w:themeColor="text1"/>
          <w:szCs w:val="28"/>
        </w:rPr>
      </w:pPr>
    </w:p>
    <w:p w:rsidR="00E23AD6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7F5E4A" w:rsidRDefault="007F5E4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7F5E4A" w:rsidRDefault="007F5E4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7F5E4A" w:rsidRDefault="007F5E4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7F5E4A" w:rsidRDefault="007F5E4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7F5E4A" w:rsidRDefault="007F5E4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7F5E4A" w:rsidRDefault="007F5E4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7F5E4A" w:rsidRDefault="007F5E4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7F5E4A" w:rsidRDefault="007F5E4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7F5E4A" w:rsidRDefault="007F5E4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7F5E4A" w:rsidRDefault="007F5E4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7F5E4A" w:rsidRDefault="007F5E4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7F5E4A" w:rsidRDefault="007F5E4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7F5E4A" w:rsidRDefault="007F5E4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7F5E4A" w:rsidRPr="007F5E4A" w:rsidRDefault="007F5E4A" w:rsidP="007F5E4A">
      <w:pPr>
        <w:widowControl/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                              </w:t>
      </w:r>
      <w:r w:rsidR="00243B82" w:rsidRPr="007F5E4A">
        <w:rPr>
          <w:rFonts w:ascii="Arial" w:hAnsi="Arial"/>
          <w:color w:val="000000" w:themeColor="text1"/>
        </w:rPr>
        <w:t xml:space="preserve">                         </w:t>
      </w:r>
    </w:p>
    <w:p w:rsidR="00552FDA" w:rsidRPr="007F5E4A" w:rsidRDefault="00552FDA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552FDA" w:rsidP="007F5E4A">
      <w:pPr>
        <w:widowControl/>
        <w:ind w:firstLine="709"/>
        <w:jc w:val="right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                                                      </w:t>
      </w:r>
      <w:r w:rsidR="00E23AD6" w:rsidRPr="007F5E4A">
        <w:rPr>
          <w:rFonts w:ascii="Arial" w:hAnsi="Arial"/>
          <w:color w:val="000000" w:themeColor="text1"/>
        </w:rPr>
        <w:t xml:space="preserve">   Приложение № 1</w:t>
      </w:r>
    </w:p>
    <w:p w:rsidR="00E23AD6" w:rsidRPr="007F5E4A" w:rsidRDefault="00E23AD6" w:rsidP="007F5E4A">
      <w:pPr>
        <w:widowControl/>
        <w:ind w:firstLine="709"/>
        <w:jc w:val="right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   к административному регламенту</w:t>
      </w:r>
    </w:p>
    <w:p w:rsidR="007F5E4A" w:rsidRDefault="00E23AD6" w:rsidP="007F5E4A">
      <w:pPr>
        <w:widowControl/>
        <w:ind w:firstLine="709"/>
        <w:jc w:val="right"/>
        <w:rPr>
          <w:rFonts w:ascii="Arial" w:hAnsi="Arial"/>
          <w:color w:val="000000" w:themeColor="text1"/>
          <w:szCs w:val="22"/>
          <w:lang w:eastAsia="ar-SA" w:bidi="ar-SA"/>
        </w:rPr>
      </w:pPr>
      <w:r w:rsidRPr="007F5E4A">
        <w:rPr>
          <w:rFonts w:ascii="Arial" w:hAnsi="Arial"/>
          <w:bCs/>
          <w:color w:val="000000" w:themeColor="text1"/>
        </w:rPr>
        <w:t>«</w:t>
      </w:r>
      <w:r w:rsidRPr="007F5E4A">
        <w:rPr>
          <w:rFonts w:ascii="Arial" w:hAnsi="Arial"/>
          <w:color w:val="000000" w:themeColor="text1"/>
          <w:szCs w:val="22"/>
          <w:lang w:eastAsia="ar-SA" w:bidi="ar-SA"/>
        </w:rPr>
        <w:t>Постановка граждан на учет в качестве</w:t>
      </w:r>
    </w:p>
    <w:p w:rsidR="00E23AD6" w:rsidRPr="007F5E4A" w:rsidRDefault="00E23AD6" w:rsidP="007F5E4A">
      <w:pPr>
        <w:widowControl/>
        <w:ind w:firstLine="709"/>
        <w:jc w:val="right"/>
        <w:rPr>
          <w:rFonts w:ascii="Arial" w:hAnsi="Arial"/>
          <w:bCs/>
          <w:color w:val="000000" w:themeColor="text1"/>
        </w:rPr>
      </w:pPr>
      <w:r w:rsidRPr="007F5E4A">
        <w:rPr>
          <w:rFonts w:ascii="Arial" w:hAnsi="Arial"/>
          <w:color w:val="000000" w:themeColor="text1"/>
          <w:szCs w:val="22"/>
          <w:lang w:eastAsia="ar-SA" w:bidi="ar-SA"/>
        </w:rPr>
        <w:t xml:space="preserve"> нуждающихся в жилых помещениях»</w:t>
      </w:r>
      <w:r w:rsidRPr="007F5E4A">
        <w:rPr>
          <w:rFonts w:ascii="Arial" w:hAnsi="Arial"/>
          <w:bCs/>
          <w:color w:val="000000" w:themeColor="text1"/>
        </w:rPr>
        <w:t>,</w:t>
      </w:r>
    </w:p>
    <w:p w:rsidR="00E23AD6" w:rsidRPr="007F5E4A" w:rsidRDefault="00E23AD6" w:rsidP="007F5E4A">
      <w:pPr>
        <w:widowControl/>
        <w:ind w:firstLine="709"/>
        <w:jc w:val="right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                                                                               </w:t>
      </w:r>
    </w:p>
    <w:p w:rsidR="00E23AD6" w:rsidRPr="007F5E4A" w:rsidRDefault="00E23AD6" w:rsidP="007F5E4A">
      <w:pPr>
        <w:widowControl/>
        <w:ind w:firstLine="709"/>
        <w:jc w:val="right"/>
        <w:rPr>
          <w:rFonts w:ascii="Arial" w:eastAsia="Lucida Sans Unicode" w:hAnsi="Arial" w:cs="Arial"/>
          <w:color w:val="000000" w:themeColor="text1"/>
          <w:kern w:val="2"/>
          <w:szCs w:val="21"/>
          <w:lang w:eastAsia="ar-SA" w:bidi="ar-SA"/>
        </w:rPr>
      </w:pPr>
      <w:r w:rsidRPr="007F5E4A">
        <w:rPr>
          <w:rFonts w:ascii="Arial" w:eastAsia="Lucida Sans Unicode" w:hAnsi="Arial"/>
          <w:color w:val="000000" w:themeColor="text1"/>
          <w:kern w:val="2"/>
          <w:szCs w:val="22"/>
          <w:lang w:eastAsia="ar-SA" w:bidi="ar-SA"/>
        </w:rPr>
        <w:t xml:space="preserve">     </w:t>
      </w:r>
      <w:r w:rsidR="00552FDA" w:rsidRPr="007F5E4A">
        <w:rPr>
          <w:rFonts w:ascii="Arial" w:eastAsia="Lucida Sans Unicode" w:hAnsi="Arial"/>
          <w:color w:val="000000" w:themeColor="text1"/>
          <w:kern w:val="2"/>
          <w:szCs w:val="22"/>
          <w:lang w:eastAsia="ar-SA" w:bidi="ar-SA"/>
        </w:rPr>
        <w:t xml:space="preserve">    </w:t>
      </w:r>
      <w:r w:rsidRPr="007F5E4A">
        <w:rPr>
          <w:rFonts w:ascii="Arial" w:eastAsia="Lucida Sans Unicode" w:hAnsi="Arial"/>
          <w:color w:val="000000" w:themeColor="text1"/>
          <w:kern w:val="2"/>
          <w:szCs w:val="22"/>
          <w:lang w:eastAsia="ar-SA" w:bidi="ar-SA"/>
        </w:rPr>
        <w:t xml:space="preserve">  Главе Администрации </w:t>
      </w:r>
      <w:r w:rsidR="00FE0267" w:rsidRPr="007F5E4A">
        <w:rPr>
          <w:rFonts w:ascii="Arial" w:eastAsia="Lucida Sans Unicode" w:hAnsi="Arial"/>
          <w:color w:val="000000" w:themeColor="text1"/>
          <w:kern w:val="2"/>
          <w:szCs w:val="22"/>
          <w:lang w:eastAsia="ar-SA" w:bidi="ar-SA"/>
        </w:rPr>
        <w:t xml:space="preserve">Тулатинского </w:t>
      </w:r>
      <w:r w:rsidRPr="007F5E4A">
        <w:rPr>
          <w:rFonts w:ascii="Arial" w:eastAsia="Lucida Sans Unicode" w:hAnsi="Arial"/>
          <w:color w:val="000000" w:themeColor="text1"/>
          <w:kern w:val="2"/>
          <w:szCs w:val="22"/>
          <w:lang w:eastAsia="ar-SA" w:bidi="ar-SA"/>
        </w:rPr>
        <w:t>сельсовета</w:t>
      </w:r>
    </w:p>
    <w:p w:rsidR="00E23AD6" w:rsidRPr="007F5E4A" w:rsidRDefault="00E23AD6" w:rsidP="007F5E4A">
      <w:pPr>
        <w:widowControl/>
        <w:ind w:firstLine="709"/>
        <w:jc w:val="right"/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</w:pPr>
      <w:r w:rsidRPr="007F5E4A"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  <w:t xml:space="preserve">                                                                                         _______________________________________ </w:t>
      </w:r>
    </w:p>
    <w:p w:rsidR="007F5E4A" w:rsidRDefault="00E23AD6" w:rsidP="007F5E4A">
      <w:pPr>
        <w:widowControl/>
        <w:ind w:firstLine="709"/>
        <w:jc w:val="right"/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</w:pPr>
      <w:r w:rsidRPr="007F5E4A"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  <w:t xml:space="preserve">                                                                      </w:t>
      </w:r>
      <w:r w:rsidR="007F5E4A"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  <w:t xml:space="preserve">      </w:t>
      </w:r>
      <w:r w:rsidRPr="007F5E4A"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  <w:t xml:space="preserve">  </w:t>
      </w:r>
    </w:p>
    <w:p w:rsidR="00E23AD6" w:rsidRPr="007F5E4A" w:rsidRDefault="00E23AD6" w:rsidP="007F5E4A">
      <w:pPr>
        <w:widowControl/>
        <w:ind w:firstLine="709"/>
        <w:jc w:val="right"/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</w:pPr>
      <w:r w:rsidRPr="007F5E4A"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  <w:t>от ____________________________________</w:t>
      </w:r>
    </w:p>
    <w:p w:rsidR="00E23AD6" w:rsidRDefault="00E23AD6" w:rsidP="007F5E4A">
      <w:pPr>
        <w:widowControl/>
        <w:ind w:firstLine="709"/>
        <w:jc w:val="right"/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</w:pPr>
      <w:r w:rsidRPr="007F5E4A"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  <w:t xml:space="preserve">        ______________________________________</w:t>
      </w:r>
    </w:p>
    <w:p w:rsidR="007F5E4A" w:rsidRPr="007F5E4A" w:rsidRDefault="007F5E4A" w:rsidP="007F5E4A">
      <w:pPr>
        <w:widowControl/>
        <w:ind w:firstLine="709"/>
        <w:jc w:val="right"/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</w:pPr>
    </w:p>
    <w:p w:rsidR="00E23AD6" w:rsidRPr="007F5E4A" w:rsidRDefault="00E23AD6" w:rsidP="007F5E4A">
      <w:pPr>
        <w:widowControl/>
        <w:ind w:firstLine="709"/>
        <w:jc w:val="right"/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</w:pPr>
      <w:r w:rsidRPr="007F5E4A"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  <w:t xml:space="preserve">                                                       </w:t>
      </w:r>
      <w:r w:rsidR="007F5E4A"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  <w:t xml:space="preserve">       Место жительства</w:t>
      </w:r>
      <w:r w:rsidRPr="007F5E4A"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  <w:t>_______________________                                                                                           ______________________________________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</w:pPr>
    </w:p>
    <w:p w:rsidR="00E23AD6" w:rsidRPr="007F5E4A" w:rsidRDefault="00E23AD6" w:rsidP="007F5E4A">
      <w:pPr>
        <w:widowControl/>
        <w:ind w:firstLine="709"/>
        <w:jc w:val="center"/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</w:pPr>
      <w:r w:rsidRPr="007F5E4A"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  <w:t>заявление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</w:pPr>
      <w:r w:rsidRPr="007F5E4A"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  <w:t>Прошу поставить на учет в качестве нуждающихся в  жилых помещениях.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</w:pPr>
    </w:p>
    <w:p w:rsidR="00E23AD6" w:rsidRPr="007F5E4A" w:rsidRDefault="00E23AD6" w:rsidP="007F5E4A">
      <w:pPr>
        <w:widowControl/>
        <w:ind w:firstLine="709"/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</w:pPr>
      <w:r w:rsidRPr="007F5E4A"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  <w:t xml:space="preserve">Состав семьи  _________________________________________________________________.  </w:t>
      </w:r>
    </w:p>
    <w:p w:rsidR="00E23AD6" w:rsidRPr="007F5E4A" w:rsidRDefault="00E23AD6" w:rsidP="007F5E4A">
      <w:pPr>
        <w:widowControl/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</w:pPr>
      <w:r w:rsidRPr="007F5E4A"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AD6" w:rsidRPr="007F5E4A" w:rsidRDefault="00E23AD6" w:rsidP="007F5E4A">
      <w:pPr>
        <w:widowControl/>
        <w:ind w:firstLine="709"/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</w:pPr>
    </w:p>
    <w:p w:rsidR="00E23AD6" w:rsidRPr="007F5E4A" w:rsidRDefault="00E23AD6" w:rsidP="007F5E4A">
      <w:pPr>
        <w:widowControl/>
        <w:ind w:firstLine="709"/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</w:pPr>
    </w:p>
    <w:p w:rsidR="00E23AD6" w:rsidRPr="007F5E4A" w:rsidRDefault="00E23AD6" w:rsidP="007F5E4A">
      <w:pPr>
        <w:widowControl/>
        <w:ind w:firstLine="709"/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</w:pPr>
      <w:r w:rsidRPr="007F5E4A"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  <w:t xml:space="preserve"> “______” __</w:t>
      </w:r>
      <w:r w:rsidR="007F5E4A"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  <w:t xml:space="preserve">___________ 20___ г.   </w:t>
      </w:r>
      <w:r w:rsidRPr="007F5E4A">
        <w:rPr>
          <w:rFonts w:ascii="Arial" w:eastAsia="Lucida Sans Unicode" w:hAnsi="Arial"/>
          <w:bCs/>
          <w:color w:val="000000" w:themeColor="text1"/>
          <w:kern w:val="2"/>
          <w:szCs w:val="22"/>
          <w:lang w:eastAsia="ar-SA" w:bidi="ar-SA"/>
        </w:rPr>
        <w:t xml:space="preserve">     __________      _________________</w:t>
      </w:r>
    </w:p>
    <w:p w:rsidR="00E23AD6" w:rsidRPr="007F5E4A" w:rsidRDefault="00E23AD6" w:rsidP="007F5E4A">
      <w:pPr>
        <w:widowControl/>
        <w:ind w:firstLine="709"/>
        <w:rPr>
          <w:rFonts w:ascii="Arial" w:eastAsia="Lucida Sans Unicode" w:hAnsi="Arial"/>
          <w:color w:val="000000" w:themeColor="text1"/>
          <w:kern w:val="2"/>
          <w:szCs w:val="22"/>
          <w:lang w:eastAsia="ar-SA" w:bidi="ar-SA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eastAsia="Lucida Sans Unicode" w:hAnsi="Arial"/>
          <w:color w:val="000000" w:themeColor="text1"/>
          <w:kern w:val="2"/>
          <w:lang w:eastAsia="ar-SA" w:bidi="ar-SA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eastAsia="Lucida Sans Unicode" w:hAnsi="Arial"/>
          <w:color w:val="000000" w:themeColor="text1"/>
          <w:kern w:val="2"/>
          <w:szCs w:val="28"/>
          <w:lang w:eastAsia="ar-SA" w:bidi="ar-SA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bCs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ab/>
      </w:r>
      <w:r w:rsidRPr="007F5E4A">
        <w:rPr>
          <w:rFonts w:ascii="Arial" w:hAnsi="Arial"/>
          <w:color w:val="000000" w:themeColor="text1"/>
        </w:rPr>
        <w:tab/>
      </w:r>
      <w:r w:rsidRPr="007F5E4A">
        <w:rPr>
          <w:rFonts w:ascii="Arial" w:hAnsi="Arial"/>
          <w:color w:val="000000" w:themeColor="text1"/>
        </w:rPr>
        <w:tab/>
      </w:r>
      <w:r w:rsidRPr="007F5E4A">
        <w:rPr>
          <w:rFonts w:ascii="Arial" w:hAnsi="Arial"/>
          <w:color w:val="000000" w:themeColor="text1"/>
        </w:rPr>
        <w:tab/>
      </w:r>
      <w:r w:rsidRPr="007F5E4A">
        <w:rPr>
          <w:rFonts w:ascii="Arial" w:hAnsi="Arial"/>
          <w:color w:val="000000" w:themeColor="text1"/>
        </w:rPr>
        <w:tab/>
      </w:r>
      <w:r w:rsidRPr="007F5E4A">
        <w:rPr>
          <w:rFonts w:ascii="Arial" w:hAnsi="Arial"/>
          <w:color w:val="000000" w:themeColor="text1"/>
        </w:rPr>
        <w:tab/>
      </w:r>
    </w:p>
    <w:p w:rsidR="00E23AD6" w:rsidRPr="007F5E4A" w:rsidRDefault="00E23AD6" w:rsidP="007F5E4A">
      <w:pPr>
        <w:widowControl/>
        <w:suppressAutoHyphens w:val="0"/>
        <w:ind w:firstLine="709"/>
        <w:jc w:val="both"/>
        <w:rPr>
          <w:rFonts w:ascii="Arial" w:hAnsi="Arial"/>
          <w:color w:val="000000" w:themeColor="text1"/>
        </w:rPr>
        <w:sectPr w:rsidR="00E23AD6" w:rsidRPr="007F5E4A" w:rsidSect="007F5E4A">
          <w:pgSz w:w="11906" w:h="16838"/>
          <w:pgMar w:top="1134" w:right="567" w:bottom="1134" w:left="1276" w:header="720" w:footer="720" w:gutter="0"/>
          <w:cols w:space="720"/>
        </w:sect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right"/>
        <w:rPr>
          <w:rFonts w:ascii="Arial" w:hAnsi="Arial"/>
          <w:bCs/>
          <w:color w:val="000000" w:themeColor="text1"/>
        </w:rPr>
      </w:pPr>
      <w:r w:rsidRPr="007F5E4A">
        <w:rPr>
          <w:rFonts w:ascii="Arial" w:hAnsi="Arial"/>
          <w:bCs/>
          <w:color w:val="000000" w:themeColor="text1"/>
        </w:rPr>
        <w:t>Приложение № 2</w:t>
      </w:r>
    </w:p>
    <w:p w:rsidR="00E23AD6" w:rsidRPr="007F5E4A" w:rsidRDefault="00E23AD6" w:rsidP="007F5E4A">
      <w:pPr>
        <w:widowControl/>
        <w:ind w:firstLine="709"/>
        <w:jc w:val="right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   к административному регламенту</w:t>
      </w:r>
    </w:p>
    <w:p w:rsidR="007F5E4A" w:rsidRDefault="00E23AD6" w:rsidP="007F5E4A">
      <w:pPr>
        <w:widowControl/>
        <w:ind w:firstLine="709"/>
        <w:jc w:val="right"/>
        <w:rPr>
          <w:rFonts w:ascii="Arial" w:hAnsi="Arial"/>
          <w:color w:val="000000" w:themeColor="text1"/>
          <w:szCs w:val="22"/>
          <w:lang w:eastAsia="ar-SA" w:bidi="ar-SA"/>
        </w:rPr>
      </w:pPr>
      <w:r w:rsidRPr="007F5E4A">
        <w:rPr>
          <w:rFonts w:ascii="Arial" w:hAnsi="Arial"/>
          <w:bCs/>
          <w:color w:val="000000" w:themeColor="text1"/>
        </w:rPr>
        <w:t>«</w:t>
      </w:r>
      <w:r w:rsidRPr="007F5E4A">
        <w:rPr>
          <w:rFonts w:ascii="Arial" w:hAnsi="Arial"/>
          <w:color w:val="000000" w:themeColor="text1"/>
          <w:szCs w:val="22"/>
          <w:lang w:eastAsia="ar-SA" w:bidi="ar-SA"/>
        </w:rPr>
        <w:t>Постановка граждан на учет в качестве</w:t>
      </w:r>
    </w:p>
    <w:p w:rsidR="00E23AD6" w:rsidRPr="007F5E4A" w:rsidRDefault="00E23AD6" w:rsidP="007F5E4A">
      <w:pPr>
        <w:widowControl/>
        <w:ind w:firstLine="709"/>
        <w:jc w:val="right"/>
        <w:rPr>
          <w:rFonts w:ascii="Arial" w:hAnsi="Arial"/>
          <w:bCs/>
          <w:color w:val="000000" w:themeColor="text1"/>
        </w:rPr>
      </w:pPr>
      <w:r w:rsidRPr="007F5E4A">
        <w:rPr>
          <w:rFonts w:ascii="Arial" w:hAnsi="Arial"/>
          <w:color w:val="000000" w:themeColor="text1"/>
          <w:szCs w:val="22"/>
          <w:lang w:eastAsia="ar-SA" w:bidi="ar-SA"/>
        </w:rPr>
        <w:t xml:space="preserve"> нуждающихся в жилых помещениях</w:t>
      </w:r>
      <w:r w:rsidRPr="007F5E4A">
        <w:rPr>
          <w:rFonts w:ascii="Arial" w:hAnsi="Arial"/>
          <w:bCs/>
          <w:color w:val="000000" w:themeColor="text1"/>
        </w:rPr>
        <w:t>»,</w:t>
      </w:r>
    </w:p>
    <w:p w:rsidR="00E23AD6" w:rsidRPr="007F5E4A" w:rsidRDefault="00E23AD6" w:rsidP="007F5E4A">
      <w:pPr>
        <w:widowControl/>
        <w:ind w:firstLine="709"/>
        <w:jc w:val="right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                                                                                 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                                                                               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                                                                    </w:t>
      </w:r>
    </w:p>
    <w:p w:rsidR="00E23AD6" w:rsidRPr="007F5E4A" w:rsidRDefault="00E23AD6" w:rsidP="007F5E4A">
      <w:pPr>
        <w:widowControl/>
        <w:ind w:right="355" w:firstLine="709"/>
        <w:jc w:val="both"/>
        <w:rPr>
          <w:rFonts w:ascii="Arial" w:hAnsi="Arial"/>
          <w:color w:val="000000" w:themeColor="text1"/>
          <w:szCs w:val="28"/>
        </w:rPr>
      </w:pPr>
      <w:r w:rsidRPr="007F5E4A">
        <w:rPr>
          <w:rFonts w:ascii="Arial" w:hAnsi="Arial"/>
          <w:color w:val="000000" w:themeColor="text1"/>
          <w:szCs w:val="28"/>
        </w:rPr>
        <w:t xml:space="preserve"> 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center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>РАСПИСКА</w:t>
      </w:r>
    </w:p>
    <w:p w:rsidR="00E23AD6" w:rsidRPr="007F5E4A" w:rsidRDefault="00E23AD6" w:rsidP="007F5E4A">
      <w:pPr>
        <w:widowControl/>
        <w:ind w:firstLine="709"/>
        <w:jc w:val="center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>о приеме документов (в случае первичного обращения)</w:t>
      </w:r>
    </w:p>
    <w:p w:rsidR="00E23AD6" w:rsidRPr="007F5E4A" w:rsidRDefault="00E23AD6" w:rsidP="007F5E4A">
      <w:pPr>
        <w:widowControl/>
        <w:ind w:firstLine="709"/>
        <w:jc w:val="center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>Заявление и документы гр. _____________________________________________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>принял.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tbl>
      <w:tblPr>
        <w:tblW w:w="0" w:type="auto"/>
        <w:tblInd w:w="-1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44"/>
        <w:gridCol w:w="3377"/>
        <w:gridCol w:w="2970"/>
      </w:tblGrid>
      <w:tr w:rsidR="00E23AD6" w:rsidRPr="007F5E4A" w:rsidTr="00E23AD6">
        <w:trPr>
          <w:trHeight w:val="195"/>
        </w:trPr>
        <w:tc>
          <w:tcPr>
            <w:tcW w:w="3644" w:type="dxa"/>
            <w:hideMark/>
          </w:tcPr>
          <w:p w:rsidR="00E23AD6" w:rsidRPr="007F5E4A" w:rsidRDefault="00E23AD6" w:rsidP="007F5E4A">
            <w:pPr>
              <w:widowControl/>
              <w:snapToGrid w:val="0"/>
              <w:ind w:firstLine="709"/>
              <w:jc w:val="both"/>
              <w:rPr>
                <w:rFonts w:ascii="Arial" w:hAnsi="Arial"/>
                <w:color w:val="000000" w:themeColor="text1"/>
              </w:rPr>
            </w:pPr>
            <w:r w:rsidRPr="007F5E4A">
              <w:rPr>
                <w:rFonts w:ascii="Arial" w:hAnsi="Arial"/>
                <w:color w:val="000000" w:themeColor="text1"/>
              </w:rPr>
              <w:t xml:space="preserve">Регистрационный номер </w:t>
            </w:r>
            <w:r w:rsidRPr="007F5E4A">
              <w:rPr>
                <w:rFonts w:ascii="Arial" w:hAnsi="Arial"/>
                <w:color w:val="000000" w:themeColor="text1"/>
              </w:rPr>
              <w:br/>
              <w:t xml:space="preserve">заявления </w:t>
            </w:r>
          </w:p>
        </w:tc>
        <w:tc>
          <w:tcPr>
            <w:tcW w:w="3377" w:type="dxa"/>
            <w:hideMark/>
          </w:tcPr>
          <w:p w:rsidR="00E23AD6" w:rsidRPr="007F5E4A" w:rsidRDefault="00E23AD6" w:rsidP="007F5E4A">
            <w:pPr>
              <w:widowControl/>
              <w:snapToGrid w:val="0"/>
              <w:ind w:firstLine="709"/>
              <w:jc w:val="both"/>
              <w:rPr>
                <w:rFonts w:ascii="Arial" w:hAnsi="Arial"/>
                <w:color w:val="000000" w:themeColor="text1"/>
              </w:rPr>
            </w:pPr>
            <w:r w:rsidRPr="007F5E4A">
              <w:rPr>
                <w:rFonts w:ascii="Arial" w:hAnsi="Arial"/>
                <w:color w:val="000000" w:themeColor="text1"/>
              </w:rPr>
              <w:t xml:space="preserve">Дата представления </w:t>
            </w:r>
            <w:r w:rsidRPr="007F5E4A">
              <w:rPr>
                <w:rFonts w:ascii="Arial" w:hAnsi="Arial"/>
                <w:color w:val="000000" w:themeColor="text1"/>
              </w:rPr>
              <w:br/>
              <w:t xml:space="preserve">документов </w:t>
            </w:r>
          </w:p>
        </w:tc>
        <w:tc>
          <w:tcPr>
            <w:tcW w:w="2970" w:type="dxa"/>
            <w:hideMark/>
          </w:tcPr>
          <w:p w:rsidR="00E23AD6" w:rsidRPr="007F5E4A" w:rsidRDefault="00E23AD6" w:rsidP="007F5E4A">
            <w:pPr>
              <w:widowControl/>
              <w:snapToGrid w:val="0"/>
              <w:ind w:firstLine="709"/>
              <w:jc w:val="both"/>
              <w:rPr>
                <w:rFonts w:ascii="Arial" w:hAnsi="Arial"/>
                <w:color w:val="000000" w:themeColor="text1"/>
              </w:rPr>
            </w:pPr>
            <w:r w:rsidRPr="007F5E4A">
              <w:rPr>
                <w:rFonts w:ascii="Arial" w:hAnsi="Arial"/>
                <w:color w:val="000000" w:themeColor="text1"/>
              </w:rPr>
              <w:t xml:space="preserve">Подпись специалиста </w:t>
            </w:r>
            <w:r w:rsidRPr="007F5E4A">
              <w:rPr>
                <w:rFonts w:ascii="Arial" w:hAnsi="Arial"/>
                <w:color w:val="000000" w:themeColor="text1"/>
              </w:rPr>
              <w:br/>
              <w:t>(расшифровка подписи)</w:t>
            </w:r>
          </w:p>
        </w:tc>
      </w:tr>
      <w:tr w:rsidR="00E23AD6" w:rsidRPr="007F5E4A" w:rsidTr="00E23AD6">
        <w:trPr>
          <w:trHeight w:val="90"/>
        </w:trPr>
        <w:tc>
          <w:tcPr>
            <w:tcW w:w="3644" w:type="dxa"/>
            <w:hideMark/>
          </w:tcPr>
          <w:p w:rsidR="00E23AD6" w:rsidRPr="007F5E4A" w:rsidRDefault="00E23AD6" w:rsidP="007F5E4A">
            <w:pPr>
              <w:widowControl/>
              <w:snapToGrid w:val="0"/>
              <w:ind w:firstLine="709"/>
              <w:jc w:val="both"/>
              <w:rPr>
                <w:rFonts w:ascii="Arial" w:hAnsi="Arial"/>
                <w:color w:val="000000" w:themeColor="text1"/>
              </w:rPr>
            </w:pPr>
            <w:r w:rsidRPr="007F5E4A">
              <w:rPr>
                <w:rFonts w:ascii="Arial" w:hAnsi="Arial"/>
                <w:color w:val="000000" w:themeColor="text1"/>
              </w:rPr>
              <w:t xml:space="preserve">1 </w:t>
            </w:r>
          </w:p>
        </w:tc>
        <w:tc>
          <w:tcPr>
            <w:tcW w:w="3377" w:type="dxa"/>
            <w:hideMark/>
          </w:tcPr>
          <w:p w:rsidR="00E23AD6" w:rsidRPr="007F5E4A" w:rsidRDefault="00E23AD6" w:rsidP="007F5E4A">
            <w:pPr>
              <w:widowControl/>
              <w:snapToGrid w:val="0"/>
              <w:ind w:firstLine="709"/>
              <w:jc w:val="both"/>
              <w:rPr>
                <w:rFonts w:ascii="Arial" w:hAnsi="Arial"/>
                <w:color w:val="000000" w:themeColor="text1"/>
              </w:rPr>
            </w:pPr>
            <w:r w:rsidRPr="007F5E4A">
              <w:rPr>
                <w:rFonts w:ascii="Arial" w:hAnsi="Arial"/>
                <w:color w:val="000000" w:themeColor="text1"/>
              </w:rPr>
              <w:t xml:space="preserve">2 </w:t>
            </w:r>
          </w:p>
        </w:tc>
        <w:tc>
          <w:tcPr>
            <w:tcW w:w="2970" w:type="dxa"/>
            <w:hideMark/>
          </w:tcPr>
          <w:p w:rsidR="00E23AD6" w:rsidRPr="007F5E4A" w:rsidRDefault="00E23AD6" w:rsidP="007F5E4A">
            <w:pPr>
              <w:widowControl/>
              <w:snapToGrid w:val="0"/>
              <w:ind w:firstLine="709"/>
              <w:jc w:val="both"/>
              <w:rPr>
                <w:rFonts w:ascii="Arial" w:hAnsi="Arial"/>
                <w:color w:val="000000" w:themeColor="text1"/>
              </w:rPr>
            </w:pPr>
            <w:r w:rsidRPr="007F5E4A">
              <w:rPr>
                <w:rFonts w:ascii="Arial" w:hAnsi="Arial"/>
                <w:color w:val="000000" w:themeColor="text1"/>
              </w:rPr>
              <w:t xml:space="preserve">3 </w:t>
            </w:r>
          </w:p>
        </w:tc>
      </w:tr>
      <w:tr w:rsidR="00E23AD6" w:rsidRPr="007F5E4A" w:rsidTr="00E23AD6">
        <w:trPr>
          <w:trHeight w:val="90"/>
        </w:trPr>
        <w:tc>
          <w:tcPr>
            <w:tcW w:w="3644" w:type="dxa"/>
          </w:tcPr>
          <w:p w:rsidR="00E23AD6" w:rsidRPr="007F5E4A" w:rsidRDefault="00E23AD6" w:rsidP="007F5E4A">
            <w:pPr>
              <w:widowControl/>
              <w:snapToGrid w:val="0"/>
              <w:ind w:firstLine="709"/>
              <w:jc w:val="both"/>
              <w:rPr>
                <w:rFonts w:ascii="Arial" w:hAnsi="Arial"/>
                <w:color w:val="000000" w:themeColor="text1"/>
                <w:szCs w:val="10"/>
              </w:rPr>
            </w:pPr>
          </w:p>
        </w:tc>
        <w:tc>
          <w:tcPr>
            <w:tcW w:w="3377" w:type="dxa"/>
          </w:tcPr>
          <w:p w:rsidR="00E23AD6" w:rsidRPr="007F5E4A" w:rsidRDefault="00E23AD6" w:rsidP="007F5E4A">
            <w:pPr>
              <w:widowControl/>
              <w:snapToGrid w:val="0"/>
              <w:ind w:firstLine="709"/>
              <w:jc w:val="both"/>
              <w:rPr>
                <w:rFonts w:ascii="Arial" w:hAnsi="Arial"/>
                <w:color w:val="000000" w:themeColor="text1"/>
                <w:szCs w:val="10"/>
              </w:rPr>
            </w:pPr>
          </w:p>
        </w:tc>
        <w:tc>
          <w:tcPr>
            <w:tcW w:w="2970" w:type="dxa"/>
          </w:tcPr>
          <w:p w:rsidR="00E23AD6" w:rsidRPr="007F5E4A" w:rsidRDefault="00E23AD6" w:rsidP="007F5E4A">
            <w:pPr>
              <w:widowControl/>
              <w:snapToGrid w:val="0"/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</w:p>
        </w:tc>
      </w:tr>
      <w:tr w:rsidR="00E23AD6" w:rsidRPr="007F5E4A" w:rsidTr="00E23AD6">
        <w:trPr>
          <w:trHeight w:val="75"/>
        </w:trPr>
        <w:tc>
          <w:tcPr>
            <w:tcW w:w="3644" w:type="dxa"/>
          </w:tcPr>
          <w:p w:rsidR="00E23AD6" w:rsidRPr="007F5E4A" w:rsidRDefault="00E23AD6" w:rsidP="007F5E4A">
            <w:pPr>
              <w:widowControl/>
              <w:snapToGrid w:val="0"/>
              <w:ind w:firstLine="709"/>
              <w:jc w:val="both"/>
              <w:rPr>
                <w:rFonts w:ascii="Arial" w:hAnsi="Arial"/>
                <w:color w:val="000000" w:themeColor="text1"/>
                <w:szCs w:val="8"/>
              </w:rPr>
            </w:pPr>
          </w:p>
        </w:tc>
        <w:tc>
          <w:tcPr>
            <w:tcW w:w="3377" w:type="dxa"/>
          </w:tcPr>
          <w:p w:rsidR="00E23AD6" w:rsidRPr="007F5E4A" w:rsidRDefault="00E23AD6" w:rsidP="007F5E4A">
            <w:pPr>
              <w:widowControl/>
              <w:snapToGrid w:val="0"/>
              <w:ind w:firstLine="709"/>
              <w:jc w:val="both"/>
              <w:rPr>
                <w:rFonts w:ascii="Arial" w:hAnsi="Arial"/>
                <w:color w:val="000000" w:themeColor="text1"/>
                <w:szCs w:val="8"/>
              </w:rPr>
            </w:pPr>
          </w:p>
        </w:tc>
        <w:tc>
          <w:tcPr>
            <w:tcW w:w="2970" w:type="dxa"/>
          </w:tcPr>
          <w:p w:rsidR="00E23AD6" w:rsidRPr="007F5E4A" w:rsidRDefault="00E23AD6" w:rsidP="007F5E4A">
            <w:pPr>
              <w:widowControl/>
              <w:snapToGrid w:val="0"/>
              <w:ind w:firstLine="709"/>
              <w:jc w:val="both"/>
              <w:rPr>
                <w:rFonts w:ascii="Arial" w:hAnsi="Arial"/>
                <w:color w:val="000000" w:themeColor="text1"/>
                <w:szCs w:val="8"/>
              </w:rPr>
            </w:pPr>
          </w:p>
        </w:tc>
      </w:tr>
    </w:tbl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Специалист 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     _______________ ___________________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(подпись) </w:t>
      </w:r>
      <w:r w:rsidR="00853E7D">
        <w:rPr>
          <w:rFonts w:ascii="Arial" w:hAnsi="Arial"/>
          <w:color w:val="000000" w:themeColor="text1"/>
        </w:rPr>
        <w:t xml:space="preserve">                                    </w:t>
      </w:r>
      <w:r w:rsidRPr="007F5E4A">
        <w:rPr>
          <w:rFonts w:ascii="Arial" w:hAnsi="Arial"/>
          <w:color w:val="000000" w:themeColor="text1"/>
        </w:rPr>
        <w:t>(Ф.И.О.)</w:t>
      </w:r>
    </w:p>
    <w:p w:rsidR="00E23AD6" w:rsidRPr="007F5E4A" w:rsidRDefault="00E23AD6" w:rsidP="007F5E4A">
      <w:pPr>
        <w:widowControl/>
        <w:ind w:right="355" w:firstLine="709"/>
        <w:jc w:val="both"/>
        <w:rPr>
          <w:rFonts w:ascii="Arial" w:hAnsi="Arial"/>
          <w:color w:val="000000" w:themeColor="text1"/>
          <w:szCs w:val="28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bCs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bCs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bCs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bCs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right"/>
        <w:rPr>
          <w:rFonts w:ascii="Arial" w:hAnsi="Arial"/>
          <w:bCs/>
          <w:color w:val="000000" w:themeColor="text1"/>
        </w:rPr>
      </w:pPr>
      <w:r w:rsidRPr="007F5E4A">
        <w:rPr>
          <w:rFonts w:ascii="Arial" w:hAnsi="Arial"/>
          <w:bCs/>
          <w:color w:val="000000" w:themeColor="text1"/>
        </w:rPr>
        <w:t>Приложение № 3</w:t>
      </w:r>
    </w:p>
    <w:p w:rsidR="00E23AD6" w:rsidRPr="007F5E4A" w:rsidRDefault="00E23AD6" w:rsidP="007F5E4A">
      <w:pPr>
        <w:widowControl/>
        <w:ind w:firstLine="709"/>
        <w:jc w:val="right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    к административному регламенту</w:t>
      </w:r>
    </w:p>
    <w:p w:rsidR="007F5E4A" w:rsidRDefault="00E23AD6" w:rsidP="007F5E4A">
      <w:pPr>
        <w:widowControl/>
        <w:ind w:firstLine="709"/>
        <w:jc w:val="right"/>
        <w:rPr>
          <w:rFonts w:ascii="Arial" w:hAnsi="Arial"/>
          <w:color w:val="000000" w:themeColor="text1"/>
          <w:szCs w:val="22"/>
          <w:lang w:eastAsia="ar-SA" w:bidi="ar-SA"/>
        </w:rPr>
      </w:pPr>
      <w:r w:rsidRPr="007F5E4A">
        <w:rPr>
          <w:rFonts w:ascii="Arial" w:hAnsi="Arial"/>
          <w:bCs/>
          <w:color w:val="000000" w:themeColor="text1"/>
        </w:rPr>
        <w:t>«</w:t>
      </w:r>
      <w:r w:rsidRPr="007F5E4A">
        <w:rPr>
          <w:rFonts w:ascii="Arial" w:hAnsi="Arial"/>
          <w:color w:val="000000" w:themeColor="text1"/>
          <w:szCs w:val="22"/>
          <w:lang w:eastAsia="ar-SA" w:bidi="ar-SA"/>
        </w:rPr>
        <w:t xml:space="preserve">Постановка граждан на учет в качестве </w:t>
      </w:r>
    </w:p>
    <w:p w:rsidR="00E23AD6" w:rsidRPr="007F5E4A" w:rsidRDefault="00E23AD6" w:rsidP="007F5E4A">
      <w:pPr>
        <w:widowControl/>
        <w:ind w:firstLine="709"/>
        <w:jc w:val="right"/>
        <w:rPr>
          <w:rFonts w:ascii="Arial" w:hAnsi="Arial"/>
          <w:bCs/>
          <w:color w:val="000000" w:themeColor="text1"/>
          <w:szCs w:val="22"/>
        </w:rPr>
      </w:pPr>
      <w:r w:rsidRPr="007F5E4A">
        <w:rPr>
          <w:rFonts w:ascii="Arial" w:hAnsi="Arial"/>
          <w:color w:val="000000" w:themeColor="text1"/>
          <w:szCs w:val="22"/>
          <w:lang w:eastAsia="ar-SA" w:bidi="ar-SA"/>
        </w:rPr>
        <w:t xml:space="preserve"> нуждающихся в жилых помещениях</w:t>
      </w:r>
      <w:r w:rsidRPr="007F5E4A">
        <w:rPr>
          <w:rFonts w:ascii="Arial" w:hAnsi="Arial"/>
          <w:bCs/>
          <w:color w:val="000000" w:themeColor="text1"/>
          <w:szCs w:val="22"/>
        </w:rPr>
        <w:t>»</w:t>
      </w:r>
    </w:p>
    <w:p w:rsidR="00E23AD6" w:rsidRPr="007F5E4A" w:rsidRDefault="00E23AD6" w:rsidP="007F5E4A">
      <w:pPr>
        <w:widowControl/>
        <w:ind w:firstLine="709"/>
        <w:jc w:val="right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                                                                               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                                                                              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                                      </w:t>
      </w:r>
    </w:p>
    <w:p w:rsidR="00E23AD6" w:rsidRPr="007F5E4A" w:rsidRDefault="00E23AD6" w:rsidP="007F5E4A">
      <w:pPr>
        <w:widowControl/>
        <w:ind w:firstLine="709"/>
        <w:jc w:val="right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>___________________________________</w:t>
      </w:r>
    </w:p>
    <w:p w:rsidR="00E23AD6" w:rsidRPr="007F5E4A" w:rsidRDefault="00E23AD6" w:rsidP="007F5E4A">
      <w:pPr>
        <w:widowControl/>
        <w:ind w:firstLine="709"/>
        <w:jc w:val="right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 xml:space="preserve">            (Ф.И.О. или наименование заявителя)</w:t>
      </w:r>
    </w:p>
    <w:p w:rsidR="00E23AD6" w:rsidRPr="007F5E4A" w:rsidRDefault="00E23AD6" w:rsidP="007F5E4A">
      <w:pPr>
        <w:widowControl/>
        <w:ind w:firstLine="709"/>
        <w:jc w:val="right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>___________________________________</w:t>
      </w:r>
    </w:p>
    <w:p w:rsidR="00E23AD6" w:rsidRPr="007F5E4A" w:rsidRDefault="00E23AD6" w:rsidP="007F5E4A">
      <w:pPr>
        <w:widowControl/>
        <w:ind w:firstLine="709"/>
        <w:jc w:val="right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ab/>
      </w:r>
      <w:r w:rsidRPr="007F5E4A">
        <w:rPr>
          <w:rFonts w:ascii="Arial" w:hAnsi="Arial"/>
          <w:color w:val="000000" w:themeColor="text1"/>
        </w:rPr>
        <w:tab/>
      </w:r>
      <w:r w:rsidRPr="007F5E4A">
        <w:rPr>
          <w:rFonts w:ascii="Arial" w:hAnsi="Arial"/>
          <w:color w:val="000000" w:themeColor="text1"/>
        </w:rPr>
        <w:tab/>
      </w:r>
      <w:r w:rsidRPr="007F5E4A">
        <w:rPr>
          <w:rFonts w:ascii="Arial" w:hAnsi="Arial"/>
          <w:color w:val="000000" w:themeColor="text1"/>
        </w:rPr>
        <w:tab/>
      </w:r>
      <w:r w:rsidRPr="007F5E4A">
        <w:rPr>
          <w:rFonts w:ascii="Arial" w:hAnsi="Arial"/>
          <w:color w:val="000000" w:themeColor="text1"/>
        </w:rPr>
        <w:tab/>
      </w:r>
      <w:r w:rsidRPr="007F5E4A">
        <w:rPr>
          <w:rFonts w:ascii="Arial" w:hAnsi="Arial"/>
          <w:color w:val="000000" w:themeColor="text1"/>
        </w:rPr>
        <w:tab/>
      </w:r>
      <w:r w:rsidRPr="007F5E4A">
        <w:rPr>
          <w:rFonts w:ascii="Arial" w:hAnsi="Arial"/>
          <w:color w:val="000000" w:themeColor="text1"/>
        </w:rPr>
        <w:tab/>
        <w:t>(адрес для корреспонденции)</w:t>
      </w:r>
    </w:p>
    <w:p w:rsidR="00E23AD6" w:rsidRPr="007F5E4A" w:rsidRDefault="00E23AD6" w:rsidP="007F5E4A">
      <w:pPr>
        <w:widowControl/>
        <w:ind w:firstLine="709"/>
        <w:jc w:val="right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E23AD6" w:rsidRPr="007F5E4A" w:rsidRDefault="00E23AD6" w:rsidP="007F5E4A">
      <w:pPr>
        <w:widowControl/>
        <w:ind w:firstLine="709"/>
        <w:jc w:val="center"/>
        <w:rPr>
          <w:rFonts w:ascii="Arial" w:hAnsi="Arial"/>
          <w:bCs/>
          <w:color w:val="000000" w:themeColor="text1"/>
        </w:rPr>
      </w:pPr>
      <w:r w:rsidRPr="007F5E4A">
        <w:rPr>
          <w:rFonts w:ascii="Arial" w:hAnsi="Arial"/>
          <w:bCs/>
          <w:color w:val="000000" w:themeColor="text1"/>
        </w:rPr>
        <w:t>УВЕДОМЛЕНИЕ</w:t>
      </w:r>
    </w:p>
    <w:p w:rsidR="00E23AD6" w:rsidRPr="007F5E4A" w:rsidRDefault="00E23AD6" w:rsidP="007F5E4A">
      <w:pPr>
        <w:widowControl/>
        <w:ind w:firstLine="709"/>
        <w:jc w:val="center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>об отказе в предоставлении муниципальной услуги</w:t>
      </w:r>
    </w:p>
    <w:p w:rsidR="00E23AD6" w:rsidRPr="007F5E4A" w:rsidRDefault="00E23AD6" w:rsidP="007F5E4A">
      <w:pPr>
        <w:widowControl/>
        <w:ind w:firstLine="709"/>
        <w:jc w:val="center"/>
        <w:rPr>
          <w:rFonts w:ascii="Arial" w:hAnsi="Arial"/>
          <w:color w:val="000000" w:themeColor="text1"/>
          <w:lang w:eastAsia="ar-SA" w:bidi="ar-SA"/>
        </w:rPr>
      </w:pPr>
      <w:r w:rsidRPr="007F5E4A">
        <w:rPr>
          <w:rFonts w:ascii="Arial" w:hAnsi="Arial"/>
          <w:bCs/>
          <w:color w:val="000000" w:themeColor="text1"/>
        </w:rPr>
        <w:t>«</w:t>
      </w:r>
      <w:r w:rsidRPr="007F5E4A">
        <w:rPr>
          <w:rFonts w:ascii="Arial" w:hAnsi="Arial"/>
          <w:color w:val="000000" w:themeColor="text1"/>
          <w:lang w:eastAsia="ar-SA" w:bidi="ar-SA"/>
        </w:rPr>
        <w:t>Постановка граждан на учет в качестве нуждающихся в жилых помещениях»</w:t>
      </w:r>
    </w:p>
    <w:p w:rsidR="00E23AD6" w:rsidRPr="007F5E4A" w:rsidRDefault="00E23AD6" w:rsidP="007F5E4A">
      <w:pPr>
        <w:pStyle w:val="a4"/>
        <w:widowControl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</w:rPr>
      </w:pPr>
    </w:p>
    <w:p w:rsidR="00E23AD6" w:rsidRPr="007F5E4A" w:rsidRDefault="00E23AD6" w:rsidP="007F5E4A">
      <w:pPr>
        <w:pStyle w:val="a4"/>
        <w:widowControl/>
        <w:ind w:firstLine="709"/>
        <w:jc w:val="both"/>
        <w:rPr>
          <w:rFonts w:ascii="Arial" w:hAnsi="Arial" w:cs="Times New Roman"/>
          <w:color w:val="000000" w:themeColor="text1"/>
          <w:sz w:val="24"/>
        </w:rPr>
      </w:pPr>
      <w:r w:rsidRPr="007F5E4A">
        <w:rPr>
          <w:rFonts w:ascii="Arial" w:hAnsi="Arial" w:cs="Times New Roman"/>
          <w:color w:val="000000" w:themeColor="text1"/>
          <w:sz w:val="24"/>
          <w:szCs w:val="24"/>
        </w:rPr>
        <w:t>Рассмотрев Ваше обращение от _______________ № ____________, Администраци</w:t>
      </w:r>
      <w:r w:rsidR="00FE0267" w:rsidRPr="007F5E4A">
        <w:rPr>
          <w:rFonts w:ascii="Arial" w:hAnsi="Arial" w:cs="Times New Roman"/>
          <w:color w:val="000000" w:themeColor="text1"/>
          <w:sz w:val="24"/>
          <w:szCs w:val="24"/>
        </w:rPr>
        <w:t>я</w:t>
      </w:r>
      <w:r w:rsidRPr="007F5E4A">
        <w:rPr>
          <w:rFonts w:ascii="Arial" w:hAnsi="Arial" w:cs="Times New Roman"/>
          <w:color w:val="000000" w:themeColor="text1"/>
          <w:sz w:val="24"/>
          <w:szCs w:val="24"/>
        </w:rPr>
        <w:t xml:space="preserve"> </w:t>
      </w:r>
      <w:r w:rsidR="00FE0267" w:rsidRPr="007F5E4A">
        <w:rPr>
          <w:rFonts w:ascii="Arial" w:hAnsi="Arial" w:cs="Times New Roman"/>
          <w:color w:val="000000" w:themeColor="text1"/>
          <w:sz w:val="24"/>
          <w:szCs w:val="24"/>
        </w:rPr>
        <w:t>Тулатинского</w:t>
      </w:r>
      <w:r w:rsidRPr="007F5E4A">
        <w:rPr>
          <w:rFonts w:ascii="Arial" w:hAnsi="Arial" w:cs="Times New Roman"/>
          <w:color w:val="000000" w:themeColor="text1"/>
          <w:sz w:val="24"/>
          <w:szCs w:val="24"/>
        </w:rPr>
        <w:t xml:space="preserve">  сельсовета сообщает об отказе в предоставлении муниципальной услуги «</w:t>
      </w:r>
      <w:r w:rsidRPr="007F5E4A">
        <w:rPr>
          <w:rFonts w:ascii="Arial" w:hAnsi="Arial" w:cs="Times New Roman"/>
          <w:color w:val="000000" w:themeColor="text1"/>
          <w:sz w:val="24"/>
          <w:szCs w:val="24"/>
          <w:lang w:eastAsia="ar-SA" w:bidi="ar-SA"/>
        </w:rPr>
        <w:t>Постановка граждан на учет в качестве нуждающихся в жилых помещениях</w:t>
      </w:r>
      <w:r w:rsidRPr="007F5E4A">
        <w:rPr>
          <w:rFonts w:ascii="Arial" w:hAnsi="Arial" w:cs="Times New Roman"/>
          <w:color w:val="000000" w:themeColor="text1"/>
          <w:sz w:val="24"/>
        </w:rPr>
        <w:t xml:space="preserve">» </w:t>
      </w:r>
      <w:r w:rsidRPr="007F5E4A">
        <w:rPr>
          <w:rFonts w:ascii="Arial" w:hAnsi="Arial"/>
          <w:color w:val="000000" w:themeColor="text1"/>
          <w:sz w:val="24"/>
        </w:rPr>
        <w:t xml:space="preserve"> </w:t>
      </w:r>
      <w:r w:rsidRPr="007F5E4A">
        <w:rPr>
          <w:rFonts w:ascii="Arial" w:hAnsi="Arial" w:cs="Times New Roman"/>
          <w:color w:val="000000" w:themeColor="text1"/>
          <w:sz w:val="24"/>
        </w:rPr>
        <w:t>по следующим основаниям:</w:t>
      </w:r>
    </w:p>
    <w:p w:rsidR="00E23AD6" w:rsidRPr="007F5E4A" w:rsidRDefault="00E23AD6" w:rsidP="00853E7D">
      <w:pPr>
        <w:widowControl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>_________________________________________________</w:t>
      </w:r>
      <w:r w:rsidR="00853E7D">
        <w:rPr>
          <w:rFonts w:ascii="Arial" w:hAnsi="Arial"/>
          <w:color w:val="000000" w:themeColor="text1"/>
        </w:rPr>
        <w:t>__________________________</w:t>
      </w:r>
    </w:p>
    <w:p w:rsidR="00E23AD6" w:rsidRPr="007F5E4A" w:rsidRDefault="00E23AD6" w:rsidP="007F5E4A">
      <w:pPr>
        <w:widowControl/>
        <w:ind w:firstLine="709"/>
        <w:jc w:val="both"/>
        <w:rPr>
          <w:rFonts w:ascii="Arial" w:hAnsi="Arial"/>
          <w:color w:val="000000" w:themeColor="text1"/>
          <w:szCs w:val="22"/>
        </w:rPr>
      </w:pPr>
      <w:r w:rsidRPr="007F5E4A">
        <w:rPr>
          <w:rFonts w:ascii="Arial" w:hAnsi="Arial"/>
          <w:color w:val="000000" w:themeColor="text1"/>
        </w:rPr>
        <w:t>(</w:t>
      </w:r>
      <w:r w:rsidRPr="007F5E4A">
        <w:rPr>
          <w:rFonts w:ascii="Arial" w:hAnsi="Arial"/>
          <w:color w:val="000000" w:themeColor="text1"/>
          <w:szCs w:val="22"/>
        </w:rPr>
        <w:t>указываются причины отказа со ссылкой на нормы действующего</w:t>
      </w:r>
    </w:p>
    <w:p w:rsidR="00E23AD6" w:rsidRPr="007F5E4A" w:rsidRDefault="00E23AD6" w:rsidP="00853E7D">
      <w:pPr>
        <w:widowControl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>_________________________________________________</w:t>
      </w:r>
      <w:r w:rsidR="00853E7D">
        <w:rPr>
          <w:rFonts w:ascii="Arial" w:hAnsi="Arial"/>
          <w:color w:val="000000" w:themeColor="text1"/>
        </w:rPr>
        <w:t>________________________</w:t>
      </w:r>
      <w:r w:rsidR="00493244" w:rsidRPr="007F5E4A">
        <w:rPr>
          <w:rFonts w:ascii="Arial" w:hAnsi="Arial"/>
          <w:color w:val="000000" w:themeColor="text1"/>
        </w:rPr>
        <w:t>_</w:t>
      </w:r>
      <w:r w:rsidRPr="007F5E4A">
        <w:rPr>
          <w:rFonts w:ascii="Arial" w:hAnsi="Arial"/>
          <w:color w:val="000000" w:themeColor="text1"/>
        </w:rPr>
        <w:t xml:space="preserve"> </w:t>
      </w:r>
      <w:r w:rsidRPr="007F5E4A">
        <w:rPr>
          <w:rFonts w:ascii="Arial" w:hAnsi="Arial"/>
          <w:color w:val="000000" w:themeColor="text1"/>
          <w:szCs w:val="22"/>
        </w:rPr>
        <w:t>законодательства Российской Федерации и административный регламент</w:t>
      </w:r>
      <w:r w:rsidRPr="007F5E4A">
        <w:rPr>
          <w:rFonts w:ascii="Arial" w:hAnsi="Arial"/>
          <w:color w:val="000000" w:themeColor="text1"/>
        </w:rPr>
        <w:t>)</w:t>
      </w:r>
    </w:p>
    <w:p w:rsidR="00E23AD6" w:rsidRPr="007F5E4A" w:rsidRDefault="00E23AD6" w:rsidP="00853E7D">
      <w:pPr>
        <w:widowControl/>
        <w:jc w:val="both"/>
        <w:rPr>
          <w:rFonts w:ascii="Arial" w:hAnsi="Arial"/>
          <w:color w:val="000000" w:themeColor="text1"/>
        </w:rPr>
      </w:pPr>
      <w:r w:rsidRPr="007F5E4A">
        <w:rPr>
          <w:rFonts w:ascii="Arial" w:hAnsi="Arial"/>
          <w:color w:val="000000" w:themeColor="text1"/>
        </w:rPr>
        <w:t>_____________________________________________________________________________________________________________________________________________</w:t>
      </w:r>
      <w:r w:rsidR="00493244" w:rsidRPr="007F5E4A">
        <w:rPr>
          <w:rFonts w:ascii="Arial" w:hAnsi="Arial"/>
          <w:color w:val="000000" w:themeColor="text1"/>
        </w:rPr>
        <w:t>___________</w:t>
      </w:r>
      <w:r w:rsidRPr="007F5E4A">
        <w:rPr>
          <w:rFonts w:ascii="Arial" w:hAnsi="Arial"/>
          <w:color w:val="000000" w:themeColor="text1"/>
        </w:rPr>
        <w:t>_________________________________________________________________________________________________________________________</w:t>
      </w:r>
      <w:r w:rsidR="00493244" w:rsidRPr="007F5E4A">
        <w:rPr>
          <w:rFonts w:ascii="Arial" w:hAnsi="Arial"/>
          <w:color w:val="000000" w:themeColor="text1"/>
        </w:rPr>
        <w:t>_________________________</w:t>
      </w:r>
      <w:r w:rsidRPr="007F5E4A">
        <w:rPr>
          <w:rFonts w:ascii="Arial" w:hAnsi="Arial"/>
          <w:color w:val="000000" w:themeColor="text1"/>
        </w:rPr>
        <w:t>.</w:t>
      </w:r>
    </w:p>
    <w:p w:rsidR="00853E7D" w:rsidRDefault="00853E7D" w:rsidP="007F5E4A">
      <w:pPr>
        <w:widowControl/>
        <w:ind w:firstLine="709"/>
        <w:jc w:val="both"/>
        <w:rPr>
          <w:rFonts w:ascii="Arial" w:hAnsi="Arial"/>
          <w:color w:val="000000" w:themeColor="text1"/>
        </w:rPr>
      </w:pPr>
    </w:p>
    <w:p w:rsidR="00A54CF0" w:rsidRDefault="00FE0267" w:rsidP="007F5E4A">
      <w:pPr>
        <w:widowControl/>
        <w:ind w:firstLine="709"/>
        <w:jc w:val="both"/>
      </w:pPr>
      <w:r w:rsidRPr="007F5E4A">
        <w:rPr>
          <w:rFonts w:ascii="Arial" w:hAnsi="Arial"/>
          <w:color w:val="000000" w:themeColor="text1"/>
        </w:rPr>
        <w:t>Глава</w:t>
      </w:r>
      <w:r w:rsidR="00E23AD6" w:rsidRPr="007F5E4A">
        <w:rPr>
          <w:rFonts w:ascii="Arial" w:hAnsi="Arial"/>
          <w:color w:val="000000" w:themeColor="text1"/>
        </w:rPr>
        <w:t xml:space="preserve"> Администрации сельсовета                             _______</w:t>
      </w:r>
      <w:r w:rsidR="00E23AD6">
        <w:t>_</w:t>
      </w:r>
    </w:p>
    <w:sectPr w:rsidR="00A54CF0" w:rsidSect="007F5E4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84" w:rsidRDefault="00F26884" w:rsidP="0033681B">
      <w:r>
        <w:separator/>
      </w:r>
    </w:p>
  </w:endnote>
  <w:endnote w:type="continuationSeparator" w:id="0">
    <w:p w:rsidR="00F26884" w:rsidRDefault="00F26884" w:rsidP="00336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84" w:rsidRDefault="00F26884" w:rsidP="0033681B">
      <w:r>
        <w:separator/>
      </w:r>
    </w:p>
  </w:footnote>
  <w:footnote w:type="continuationSeparator" w:id="0">
    <w:p w:rsidR="00F26884" w:rsidRDefault="00F26884" w:rsidP="0033681B">
      <w:r>
        <w:continuationSeparator/>
      </w:r>
    </w:p>
  </w:footnote>
  <w:footnote w:id="1">
    <w:p w:rsidR="00F12038" w:rsidRPr="00024D80" w:rsidRDefault="00F12038" w:rsidP="0033681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B4BF7">
        <w:rPr>
          <w:rStyle w:val="a7"/>
        </w:rPr>
        <w:footnoteRef/>
      </w:r>
      <w:r w:rsidRPr="00EB4BF7">
        <w:t xml:space="preserve"> </w:t>
      </w:r>
      <w:r w:rsidRPr="00024D80">
        <w:rPr>
          <w:sz w:val="18"/>
          <w:szCs w:val="18"/>
        </w:rPr>
        <w:t>Указывается в случае, если предоставляемая в соответствии с настоящим регламентом 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  <w:p w:rsidR="00F12038" w:rsidRPr="00EB4BF7" w:rsidRDefault="00F12038" w:rsidP="0033681B">
      <w:pPr>
        <w:pStyle w:val="a5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D6"/>
    <w:rsid w:val="00024029"/>
    <w:rsid w:val="0005521F"/>
    <w:rsid w:val="00063C9A"/>
    <w:rsid w:val="000F0F69"/>
    <w:rsid w:val="001B29BB"/>
    <w:rsid w:val="001C7E25"/>
    <w:rsid w:val="002024E5"/>
    <w:rsid w:val="00243B82"/>
    <w:rsid w:val="002A07C7"/>
    <w:rsid w:val="002F7112"/>
    <w:rsid w:val="003236E0"/>
    <w:rsid w:val="0033681B"/>
    <w:rsid w:val="00415803"/>
    <w:rsid w:val="00493244"/>
    <w:rsid w:val="00552FDA"/>
    <w:rsid w:val="005B625D"/>
    <w:rsid w:val="005D2CE0"/>
    <w:rsid w:val="005F60F9"/>
    <w:rsid w:val="00662BB2"/>
    <w:rsid w:val="007F5E4A"/>
    <w:rsid w:val="008464C5"/>
    <w:rsid w:val="00853E7D"/>
    <w:rsid w:val="009057D9"/>
    <w:rsid w:val="009F263A"/>
    <w:rsid w:val="00A30027"/>
    <w:rsid w:val="00A54CF0"/>
    <w:rsid w:val="00AC1885"/>
    <w:rsid w:val="00AC7500"/>
    <w:rsid w:val="00C80220"/>
    <w:rsid w:val="00D40E19"/>
    <w:rsid w:val="00E017EE"/>
    <w:rsid w:val="00E23AD6"/>
    <w:rsid w:val="00E41072"/>
    <w:rsid w:val="00F12038"/>
    <w:rsid w:val="00F26884"/>
    <w:rsid w:val="00F334B5"/>
    <w:rsid w:val="00F5558F"/>
    <w:rsid w:val="00F85AD1"/>
    <w:rsid w:val="00FD67AA"/>
    <w:rsid w:val="00FE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3AD6"/>
    <w:rPr>
      <w:color w:val="000080"/>
      <w:u w:val="single"/>
    </w:rPr>
  </w:style>
  <w:style w:type="paragraph" w:styleId="a4">
    <w:name w:val="No Spacing"/>
    <w:qFormat/>
    <w:rsid w:val="00E23AD6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ConsPlusNormal">
    <w:name w:val="ConsPlusNormal"/>
    <w:link w:val="ConsPlusNormal0"/>
    <w:rsid w:val="00E23A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E23AD6"/>
    <w:pPr>
      <w:spacing w:before="100" w:after="119"/>
    </w:pPr>
  </w:style>
  <w:style w:type="paragraph" w:styleId="a5">
    <w:name w:val="footnote text"/>
    <w:basedOn w:val="a"/>
    <w:link w:val="a6"/>
    <w:semiHidden/>
    <w:rsid w:val="0033681B"/>
    <w:pPr>
      <w:widowControl/>
      <w:suppressAutoHyphens w:val="0"/>
    </w:pPr>
    <w:rPr>
      <w:sz w:val="20"/>
      <w:szCs w:val="20"/>
      <w:lang w:eastAsia="ru-RU" w:bidi="ar-SA"/>
    </w:rPr>
  </w:style>
  <w:style w:type="character" w:customStyle="1" w:styleId="a6">
    <w:name w:val="Текст сноски Знак"/>
    <w:basedOn w:val="a0"/>
    <w:link w:val="a5"/>
    <w:semiHidden/>
    <w:rsid w:val="003368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3681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3681B"/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rsid w:val="00336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5064487B2D390420E4EFAEE12C5063752E5772169E333C7cCF9I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6E22BD7C4DF76CD4F2BAC246121A2A4D404725F3728915D9DD2596E0C58E667DFE383995599CD603Q449L" TargetMode="External"/><Relationship Id="rId26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15AC8A1E463DFF740A80FB31FBF0B2612AA2B4E714CBC50206CADC0DD46A6F507464BF337222E6f1NCM" TargetMode="Externa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hyperlink" Target="consultantplus://offline/ref=A889D916D8CCA63FEA8702672F52EF815B47E0B73C82B770F3C3BBBFF1EA9779387FEF208DV2TCL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7E72189119333675861970A7AB9C0A0678948B8CAF5FC51F159D8F6CCBD88ED86AE41715382DD3C7XDc3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6F67E2581701D00929E4F46049104D6C3043F019207BFC64419F7EC3EB820C64B945127D662AA87CHAAEM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2CE06093E7012314A68028A56DBFE51DA9BBD3F25796245F05D10BD10B5D1B8388DBD7E3750F8AV6g6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6E22BD7C4DF76CD4F2BAC246121A2A4D404725F3728915D9DD2596E0C58E667DFE383995599CD603Q449L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51B6D262CB36D5988A6C3DA6B49E8E3C27F9E08A50D7FF9D5BC719B07AC8C61609CC7215EA69158A4AA8CCq250J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2B41579ADA7722726A9FBAB0A32810685311FFCA5FB31566FE0374C76B94DAA1432E2CF1DC3B94F8b0P9M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hyperlink" Target="consultantplus://offline/ref=7A07D0EE06FAD120CC2302B44AC669A535C97BD2F3A505C50285F392944750BEB3514E59284280C464CC0775D09E7E6E2E07AA4A7102DFCFd9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9803</Words>
  <Characters>55879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comp3</cp:lastModifiedBy>
  <cp:revision>9</cp:revision>
  <cp:lastPrinted>2021-04-16T04:06:00Z</cp:lastPrinted>
  <dcterms:created xsi:type="dcterms:W3CDTF">2013-11-29T09:16:00Z</dcterms:created>
  <dcterms:modified xsi:type="dcterms:W3CDTF">2021-04-16T04:10:00Z</dcterms:modified>
</cp:coreProperties>
</file>